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益阳市第二届职业技能大赛</w:t>
      </w:r>
    </w:p>
    <w:p>
      <w:p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16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工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业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机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器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人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竞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赛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项</w:t>
      </w:r>
    </w:p>
    <w:p>
      <w:pPr>
        <w:bidi w:val="0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目</w:t>
      </w: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pStyle w:val="16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益阳市职业技能竞赛组织委员会</w:t>
      </w:r>
    </w:p>
    <w:p>
      <w:pPr>
        <w:bidi w:val="0"/>
        <w:ind w:left="0" w:leftChars="0" w:firstLine="0" w:firstLineChars="0"/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2023年08月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/>
          <w:lang w:val="en-US" w:eastAsia="zh-CN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目录</w:t>
      </w:r>
    </w:p>
    <w:p>
      <w:pPr>
        <w:rPr>
          <w:rFonts w:hint="default"/>
          <w:lang w:val="en-US" w:eastAsia="zh-CN"/>
        </w:rPr>
      </w:pPr>
    </w:p>
    <w:p>
      <w:pPr>
        <w:pStyle w:val="12"/>
        <w:tabs>
          <w:tab w:val="right" w:leader="dot" w:pos="8845"/>
        </w:tabs>
        <w:ind w:left="0" w:leftChars="0" w:firstLine="0" w:firstLineChars="0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TOC \o "1-3" \h \u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_Toc26657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竞赛任务书竞赛评分表</w:t>
      </w:r>
      <w:r>
        <w:tab/>
      </w:r>
      <w:r>
        <w:fldChar w:fldCharType="begin"/>
      </w:r>
      <w:r>
        <w:instrText xml:space="preserve"> PAGEREF _Toc26657 \h </w:instrText>
      </w:r>
      <w:r>
        <w:fldChar w:fldCharType="separate"/>
      </w:r>
      <w:r>
        <w:t>1</w:t>
      </w:r>
      <w:r>
        <w:fldChar w:fldCharType="end"/>
      </w:r>
      <w:r>
        <w:rPr>
          <w:rFonts w:hint="default"/>
          <w:lang w:val="en-US" w:eastAsia="zh-CN"/>
        </w:rPr>
        <w:fldChar w:fldCharType="end"/>
      </w:r>
    </w:p>
    <w:p>
      <w:pPr>
        <w:pStyle w:val="12"/>
        <w:tabs>
          <w:tab w:val="right" w:leader="dot" w:pos="8845"/>
        </w:tabs>
        <w:ind w:left="0" w:leftChars="0" w:firstLine="0" w:firstLineChars="0"/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\l _Toc30422 </w:instrText>
      </w:r>
      <w:r>
        <w:rPr>
          <w:rFonts w:hint="default"/>
          <w:lang w:val="en-US" w:eastAsia="zh-CN"/>
        </w:rPr>
        <w:fldChar w:fldCharType="separate"/>
      </w:r>
      <w:r>
        <w:t>机器人技术应用竞赛评分细则</w:t>
      </w:r>
      <w:r>
        <w:tab/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2098" w:right="1474" w:bottom="1984" w:left="1587" w:header="851" w:footer="1417" w:gutter="0"/>
          <w:pgNumType w:fmt="decimal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fldChar w:fldCharType="end"/>
      </w:r>
      <w:bookmarkStart w:id="4" w:name="_GoBack"/>
      <w:bookmarkEnd w:id="4"/>
    </w:p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0" w:name="_Toc26657"/>
      <w:r>
        <w:rPr>
          <w:rFonts w:hint="default"/>
          <w:lang w:val="en-US" w:eastAsia="zh-CN"/>
        </w:rPr>
        <w:t>竞赛任务书竞赛评分表</w:t>
      </w:r>
      <w:bookmarkEnd w:id="0"/>
    </w:p>
    <w:p>
      <w:pPr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u w:val="single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场次：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         </w:t>
      </w:r>
      <w:r>
        <w:rPr>
          <w:rFonts w:hint="eastAsia" w:ascii="楷体" w:hAnsi="楷体" w:eastAsia="楷体" w:cs="楷体"/>
          <w:lang w:val="en-US" w:eastAsia="zh-CN"/>
        </w:rPr>
        <w:t xml:space="preserve">  工位： </w:t>
      </w:r>
      <w:r>
        <w:rPr>
          <w:rFonts w:hint="default"/>
          <w:u w:val="single"/>
          <w:lang w:val="en-US" w:eastAsia="zh-CN"/>
        </w:rPr>
        <w:t xml:space="preserve">                 </w:t>
      </w:r>
    </w:p>
    <w:p>
      <w:pPr>
        <w:bidi w:val="0"/>
        <w:jc w:val="both"/>
        <w:rPr>
          <w:rFonts w:hint="default"/>
          <w:u w:val="single"/>
          <w:lang w:val="en-US" w:eastAsia="zh-CN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32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任务号</w:t>
            </w:r>
          </w:p>
        </w:tc>
        <w:tc>
          <w:tcPr>
            <w:tcW w:w="1132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132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133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1133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1133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五</w:t>
            </w:r>
          </w:p>
        </w:tc>
        <w:tc>
          <w:tcPr>
            <w:tcW w:w="1133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六</w:t>
            </w:r>
          </w:p>
        </w:tc>
        <w:tc>
          <w:tcPr>
            <w:tcW w:w="1133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32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1132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before="153" w:line="226" w:lineRule="auto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</w:rPr>
        <w:t>裁判员审核确认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  <w:u w:val="single" w:color="auto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  <w:u w:val="single" w:color="auto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  <w:u w:val="single" w:color="auto"/>
        </w:rPr>
        <w:t xml:space="preserve">     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  <w:u w:val="single" w:color="auto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pacing w:val="-143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</w:rPr>
        <w:t>裁判长复核确认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  <w:u w:val="single" w:color="auto"/>
        </w:rPr>
        <w:t xml:space="preserve">       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 w:val="0"/>
          <w:bCs w:val="0"/>
          <w:spacing w:val="-16"/>
          <w:sz w:val="32"/>
          <w:szCs w:val="32"/>
          <w:u w:val="single" w:color="auto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pacing w:val="-17"/>
          <w:sz w:val="32"/>
          <w:szCs w:val="32"/>
          <w:u w:val="single" w:color="auto"/>
        </w:rPr>
        <w:t xml:space="preserve">    </w:t>
      </w:r>
      <w:r>
        <w:rPr>
          <w:rFonts w:ascii="黑体" w:hAnsi="黑体" w:eastAsia="黑体" w:cs="黑体"/>
          <w:spacing w:val="-17"/>
          <w:sz w:val="31"/>
          <w:szCs w:val="31"/>
          <w:u w:val="single" w:color="auto"/>
        </w:rPr>
        <w:t xml:space="preserve">  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19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603"/>
        <w:gridCol w:w="3719"/>
        <w:gridCol w:w="1338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6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赛项任务配分表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任务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配分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4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14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7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2"/>
                <w:sz w:val="24"/>
                <w:szCs w:val="24"/>
              </w:rPr>
              <w:t>任务一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72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机械及电气安装调试</w:t>
            </w:r>
          </w:p>
        </w:tc>
        <w:tc>
          <w:tcPr>
            <w:tcW w:w="1417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7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4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17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72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-3"/>
                <w:sz w:val="24"/>
                <w:szCs w:val="24"/>
              </w:rPr>
              <w:t>任务二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4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工业机器人维护与操作</w:t>
            </w:r>
          </w:p>
        </w:tc>
        <w:tc>
          <w:tcPr>
            <w:tcW w:w="1417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72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4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62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17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-3"/>
                <w:sz w:val="24"/>
                <w:szCs w:val="24"/>
              </w:rPr>
              <w:t>任务三</w:t>
            </w:r>
          </w:p>
        </w:tc>
        <w:tc>
          <w:tcPr>
            <w:tcW w:w="3968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7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工业机器人涂胶轨迹</w:t>
            </w:r>
          </w:p>
        </w:tc>
        <w:tc>
          <w:tcPr>
            <w:tcW w:w="1417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17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4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7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3"/>
                <w:sz w:val="24"/>
                <w:szCs w:val="24"/>
                <w:lang w:val="en-US" w:eastAsia="zh-CN"/>
              </w:rPr>
              <w:t>任务四</w:t>
            </w:r>
          </w:p>
        </w:tc>
        <w:tc>
          <w:tcPr>
            <w:tcW w:w="3968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7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en-US"/>
              </w:rPr>
              <w:t>工业机器人流水线运行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及码垛</w:t>
            </w:r>
          </w:p>
        </w:tc>
        <w:tc>
          <w:tcPr>
            <w:tcW w:w="1417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4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-3"/>
                <w:sz w:val="24"/>
                <w:szCs w:val="24"/>
                <w:lang w:val="en-US" w:eastAsia="zh-CN"/>
              </w:rPr>
              <w:t>任务</w:t>
            </w:r>
            <w:r>
              <w:rPr>
                <w:rFonts w:hint="eastAsia" w:ascii="楷体" w:hAnsi="楷体" w:eastAsia="楷体" w:cs="楷体"/>
                <w:spacing w:val="-3"/>
                <w:sz w:val="24"/>
                <w:szCs w:val="24"/>
              </w:rPr>
              <w:t>五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30" w:line="240" w:lineRule="auto"/>
              <w:ind w:left="0" w:leftChars="0" w:firstLine="0" w:firstLineChars="0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1" w:name="_Toc29982"/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系统综合调试</w:t>
            </w:r>
            <w:bookmarkEnd w:id="1"/>
          </w:p>
        </w:tc>
        <w:tc>
          <w:tcPr>
            <w:tcW w:w="1417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8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4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-3"/>
                <w:sz w:val="24"/>
                <w:szCs w:val="24"/>
              </w:rPr>
              <w:t>任务六</w:t>
            </w:r>
          </w:p>
        </w:tc>
        <w:tc>
          <w:tcPr>
            <w:tcW w:w="3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left="0" w:leftChars="0" w:firstLine="0" w:firstLineChars="0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" w:name="_Toc20758"/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职业素养</w:t>
            </w:r>
            <w:bookmarkEnd w:id="2"/>
          </w:p>
        </w:tc>
        <w:tc>
          <w:tcPr>
            <w:tcW w:w="1417" w:type="dxa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31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  <w:tc>
          <w:tcPr>
            <w:tcW w:w="141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bidi w:val="0"/>
        <w:jc w:val="center"/>
      </w:pPr>
      <w:bookmarkStart w:id="3" w:name="_Toc30422"/>
      <w:r>
        <w:t>机器人技术应用竞赛评分细则</w:t>
      </w:r>
      <w:bookmarkEnd w:id="3"/>
    </w:p>
    <w:p/>
    <w:tbl>
      <w:tblPr>
        <w:tblStyle w:val="19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18"/>
        <w:gridCol w:w="927"/>
        <w:gridCol w:w="421"/>
        <w:gridCol w:w="765"/>
        <w:gridCol w:w="1185"/>
        <w:gridCol w:w="927"/>
        <w:gridCol w:w="1713"/>
        <w:gridCol w:w="350"/>
        <w:gridCol w:w="618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比例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计算分值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机械及电气安装调试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机械安装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5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（1）法兰销钉孔对齐，安装正确（1分）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4" w:line="240" w:lineRule="auto"/>
              <w:ind w:left="0" w:leftChars="0" w:right="34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（2）物料台安装每个连接件之间的连接处无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明显缝隙，整个物料台无摇晃情况。（1分）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right="34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（3）工具台安装每个连接件之间的连接处无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明显缝隙，整个工具台无摇晃情况。（1分）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4" w:line="240" w:lineRule="auto"/>
              <w:ind w:left="0" w:leftChars="0" w:right="34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（4）涂胶台安装每个连接件之间的连接处无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明显缝隙，整个涂胶台无摇晃情况。（1分）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（5）模拟检测站安装每个连接件之间的连接处无明显缝隙，整个涂胶台无摇晃情况。（1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电气安装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right="2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（1）物料到位检测、到位末端检测、上料位、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模拟加工位、下料位、物料检测位传感器的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安装无漏装或安装位置错误（1.5分）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94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（2）信号端子处无错误接或未接（1分）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气路安装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（1）气管无错装或漏装（1分）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（2）气路连接处无漏气（1分）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7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（3）气路压力调整到0.4-0.6MPa范围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内（1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（4）正压气路用蓝色气管，负压气路用透明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气管（1分）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安装工艺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（1）电缆与气管分开绑扎（0.5分）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（2）电缆和气管分开走线槽（0.5分）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2" w:line="240" w:lineRule="auto"/>
              <w:ind w:left="0" w:leftChars="0" w:right="102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（3）气管在型材支架上可用线夹子绑扎带固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定，两个线夹子之间的距离不超过120mm。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（0.5分）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（4）电缆和气管线槽盖板安装整齐（0.5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8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（5）电缆和气管扎带间距在50±5mm内（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0.5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7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（6）电缆和气管第一根绑扎带距离接头处60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±5mm（0.5分）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8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（7）扎带剩余长度不大于1mm（0.5分）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工业机器人维护与操作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转数 计数 器更 新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right="114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（1）工业机器人本体1-6轴的位置对准到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指定刻线位置（2分）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8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（2）完成所有轴转速器计数器更新（2分）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工作 原点 姿态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91" w:line="240" w:lineRule="auto"/>
              <w:ind w:left="0" w:leftChars="0" w:right="193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（1）利用MoveAbsj指令设置机器人工作原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点home点设置（2分）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I/O  信号 配置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（1）工业机器人夹爪信号配置（2分）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6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（2）工业机器人吸盘信号配置（2分）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工具 TCP 标定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6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（1）TCP标定的姿态和工具（2分）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7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（2）TCP标定的平均误差值小于0.4mm（3分）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数值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工 业 机 器 人 涂 胶 轨 迹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涂胶轨迹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（1）工艺过程的起始点、结束点（2分）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5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（2）取涂胶工具（1分）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6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（3）放回涂胶工具（1分）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7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（4）轴极限或出现奇点，或运动过程中止每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次扣1分。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（5）方形涂胶轨迹</w:t>
            </w: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83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①起始点A1（0.5分）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2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②结束点A1（0.5分）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6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③顺序A1-A2-A3-A4-A1（1分）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④轨迹速度200mm/s（0.5分）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right="64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⑤工具偏移涂胶平面距离5mm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（0.5分）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⑥A2转角数据20mm。（0.5分）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right="22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⑦若工具掉落或发生碰撞①-⑤项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不得分</w:t>
            </w:r>
          </w:p>
        </w:tc>
        <w:tc>
          <w:tcPr>
            <w:tcW w:w="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（6）圆形涂胶轨迹</w:t>
            </w: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</w:rPr>
              <w:t>①起始点B1（0.5分）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</w:rPr>
              <w:t>②结束点B1（0.5分）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sz w:val="24"/>
                <w:szCs w:val="24"/>
              </w:rPr>
              <w:t>③顺序B1-B4-B3-B2-B1（1分）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sz w:val="24"/>
                <w:szCs w:val="24"/>
              </w:rPr>
              <w:t>④轨迹速度600mm/s（0.5分）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1" w:line="240" w:lineRule="auto"/>
              <w:ind w:left="0" w:leftChars="0" w:right="64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4"/>
                <w:szCs w:val="24"/>
              </w:rPr>
              <w:t>⑤工具偏移涂胶平面距离6mm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  <w:szCs w:val="24"/>
              </w:rPr>
              <w:t>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1" w:line="240" w:lineRule="auto"/>
              <w:ind w:left="0" w:leftChars="0" w:right="22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sz w:val="24"/>
                <w:szCs w:val="24"/>
              </w:rPr>
              <w:t>⑥若工具掉落或发生碰撞①-⑤项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24"/>
                <w:szCs w:val="24"/>
              </w:rPr>
              <w:t>不得分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（7）三角形轨迹</w:t>
            </w: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①起始点C1（0.5分）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55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②结束点C1（0.5分）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③顺序C1-C2-C3-C1（1分）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1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④轨迹速度100mm/s（0.5分）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right="64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⑤工具偏移涂胶平面距离6mm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ind w:left="0" w:leftChars="0" w:firstLine="0" w:firstLineChars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⑥在C3点停留1S。（0.5分）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right="22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⑦若工具掉落或发生碰撞①-⑤项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不得分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（8）复杂轨迹涂胶</w:t>
            </w: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7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①起始点D1（0.5分）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7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②结束点D8（0.5分）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6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③顺序D1-D2-D3-D4-D5-D6-D7-D8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（1分）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6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④D1到D2轨迹速度200mm/s（0.5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5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⑤D5到D6轨迹速度200mm/s（0.5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3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⑥D3到D4轨迹速度100mm/s（0.5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7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⑦D7到D8轨迹速度50mm/s（0.5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right="64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⑧工具偏移涂胶平面距离4mm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⑨在D4点停留2S。（0.5分）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5" w:type="dxa"/>
            <w:gridSpan w:val="4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right="22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⑩若工具掉落或发生碰撞①-⑨项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不得分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工业机器人流水线运行及码垛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取料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（1）吸盘取料正常（0.5分）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2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（2）吸盘放置物料正常（0.5分）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（3）推料气缸触发推料正常（0.5分）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（4）推料气缸触发缩回正常（0.5分）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（5）传送带触发运行正常（0.5分）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（6）传送带触发停止正常（0.5分）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1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（7）工艺过程的起始点、结束点（0.5分）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right="133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（8）物料正确传送至传送装置末端（共1.5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分，每个0.25分）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right="133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（9）工具、物料每掉落1次或每发生碰撞1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次扣1分，扣完为止。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模拟物料冲压加工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（1）机器人正确将物料放到模拟冲压工位上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料位中（共1.5分，每个物料0.25分）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（2）上料位气缸触发推料正常（0.5分）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（3）上料位气缸触发缩回正常（0.5分）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（4）冲压气缸触发冲压正常（0.5分）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（5）冲压气缸触发缩回正常（0.5分）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（6）下料位气缸触发推料正常（0.5分）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（7）下料位气缸触发缩回正常（0.5分）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right="133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（8）工具、物料每掉落1次或每发生碰撞1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次扣1分，扣完为止。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模拟物料检测</w:t>
            </w:r>
          </w:p>
        </w:tc>
        <w:tc>
          <w:tcPr>
            <w:tcW w:w="5361" w:type="dxa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2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（1）机器人正确将物料放到物料模拟检测装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置位中（共1.5分，每个0.25分）</w:t>
            </w:r>
          </w:p>
        </w:tc>
        <w:tc>
          <w:tcPr>
            <w:tcW w:w="61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8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（2）正常触发机器人将物料送入成品仓码垛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码垛</w:t>
            </w: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5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（1）按要求码好垛型（8分）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5" w:line="240" w:lineRule="auto"/>
              <w:ind w:left="0" w:leftChars="0" w:right="133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（2）工具、物料每掉落1次或每发生碰撞1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次扣1分，扣完为止。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工 业 机 器 人 系 统 综 合 调 试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系统综合调试</w:t>
            </w: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6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（1）PLC程序存储至指定目录（1分）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5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（2）PLC程序文件名框格内命名正确（1分）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（3）触摸屏界面各按钮功能正确（1分）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6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（4）触摸屏红绿指示灯显示正确（3分）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6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（5）单击触摸屏“涂胶模块”，然后单击“启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动”，机器人执行涂胶轨迹功能。（4分）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（6）单击触摸屏“码垛模块”，然后单击“启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动”，机器人执行任务四。（4分）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7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（7）单击触摸屏“整体运行”，然后单击“启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动”，机器人执行任务三+任务四。（4分）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（8）触摸屏“停止”按钮功能正常（1分）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（9）触摸屏“复位”按钮功能正常（1分）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职业素养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（1）选手须着比赛服、穿电工绝缘鞋（1分）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（2）电气装调过程中安全规范操作（1分）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8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（3）比赛过程中不能脱安全帽（1分）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（4）比赛过程中机器人工具不能掉落（1分）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right="41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（5）比赛结束后，工具摆放有序，卫生清扫，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耗材使用合理（2分）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right="102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（6）不能违反比赛规定，不能提前进行比赛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操作或比赛终止仍继续操作的（2分）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9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（7）不能违反赛场纪律（1分）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gridSpan w:val="6"/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0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（8）其他不符合职业素养行为等（1分）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gridSpan w:val="4"/>
            <w:vAlign w:val="top"/>
          </w:tcPr>
          <w:p>
            <w:pPr>
              <w:bidi w:val="0"/>
              <w:ind w:left="0" w:leftChars="0" w:firstLine="0" w:firstLineChars="0"/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裁判签字：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bidi w:val="0"/>
              <w:ind w:left="0" w:leftChars="0" w:firstLine="0" w:firstLineChars="0"/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时间：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bidi w:val="0"/>
              <w:ind w:left="0" w:leftChars="0" w:firstLine="0" w:firstLineChars="0"/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选手签字：</w:t>
            </w:r>
          </w:p>
        </w:tc>
        <w:tc>
          <w:tcPr>
            <w:tcW w:w="1896" w:type="dxa"/>
            <w:gridSpan w:val="3"/>
            <w:vAlign w:val="top"/>
          </w:tcPr>
          <w:p>
            <w:pPr>
              <w:bidi w:val="0"/>
              <w:ind w:left="0" w:leftChars="0" w:firstLine="0" w:firstLineChars="0"/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时间：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sectPr>
      <w:footerReference r:id="rId7" w:type="default"/>
      <w:pgSz w:w="11906" w:h="16838"/>
      <w:pgMar w:top="2098" w:right="1474" w:bottom="1984" w:left="1587" w:header="851" w:footer="1417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84C5E7-7D99-417C-98C3-01E4EEC2E4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  <w:embedRegular r:id="rId2" w:fontKey="{43C0103F-65A0-43F4-8A93-1AA6FE6420A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B91A4CB-5FB9-4F79-AA9E-C9CAC61A6EA3}"/>
  </w:font>
  <w:font w:name="等线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86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0" w:leftChars="0" w:firstLine="0" w:firstLineChars="0"/>
      <w:rPr>
        <w:rFonts w:ascii="宋体" w:hAnsi="宋体" w:eastAsia="宋体" w:cs="宋体"/>
        <w:sz w:val="31"/>
        <w:szCs w:val="3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0" w:leftChars="0" w:firstLine="0" w:firstLineChars="0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210087"/>
    <w:multiLevelType w:val="multilevel"/>
    <w:tmpl w:val="3C210087"/>
    <w:lvl w:ilvl="0" w:tentative="0">
      <w:start w:val="1"/>
      <w:numFmt w:val="upperRoman"/>
      <w:pStyle w:val="59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ODNiOGYzZTZiZmRkMzJmNTlmMzVjMDgzNjM3NzUifQ=="/>
  </w:docVars>
  <w:rsids>
    <w:rsidRoot w:val="322F60DF"/>
    <w:rsid w:val="001E1410"/>
    <w:rsid w:val="00201427"/>
    <w:rsid w:val="0042071A"/>
    <w:rsid w:val="00554C34"/>
    <w:rsid w:val="005E0AA6"/>
    <w:rsid w:val="008E63A7"/>
    <w:rsid w:val="0096608F"/>
    <w:rsid w:val="009849DE"/>
    <w:rsid w:val="009B6DC5"/>
    <w:rsid w:val="00A34135"/>
    <w:rsid w:val="00CB6942"/>
    <w:rsid w:val="00DA5C53"/>
    <w:rsid w:val="01062EEC"/>
    <w:rsid w:val="01311D17"/>
    <w:rsid w:val="01947A76"/>
    <w:rsid w:val="019F1471"/>
    <w:rsid w:val="01BE45D6"/>
    <w:rsid w:val="01C20BC1"/>
    <w:rsid w:val="01E90844"/>
    <w:rsid w:val="02063A29"/>
    <w:rsid w:val="024617F2"/>
    <w:rsid w:val="03074923"/>
    <w:rsid w:val="0320379A"/>
    <w:rsid w:val="03993BA4"/>
    <w:rsid w:val="03A26EFC"/>
    <w:rsid w:val="03AB0FDE"/>
    <w:rsid w:val="03B44E81"/>
    <w:rsid w:val="03C338BD"/>
    <w:rsid w:val="03EA08A3"/>
    <w:rsid w:val="040A2CF3"/>
    <w:rsid w:val="0442423B"/>
    <w:rsid w:val="044C6E68"/>
    <w:rsid w:val="04504BAA"/>
    <w:rsid w:val="04515ACC"/>
    <w:rsid w:val="045A77D7"/>
    <w:rsid w:val="0466617C"/>
    <w:rsid w:val="049449AF"/>
    <w:rsid w:val="04C3537C"/>
    <w:rsid w:val="04DB3935"/>
    <w:rsid w:val="04E470A0"/>
    <w:rsid w:val="04F574FF"/>
    <w:rsid w:val="05154ABB"/>
    <w:rsid w:val="05322502"/>
    <w:rsid w:val="0581621B"/>
    <w:rsid w:val="05DD06BF"/>
    <w:rsid w:val="05EF03F3"/>
    <w:rsid w:val="05F31C91"/>
    <w:rsid w:val="05F55F54"/>
    <w:rsid w:val="063409FE"/>
    <w:rsid w:val="06400C4E"/>
    <w:rsid w:val="06913258"/>
    <w:rsid w:val="06B93F8A"/>
    <w:rsid w:val="06E415DA"/>
    <w:rsid w:val="06E94E42"/>
    <w:rsid w:val="06EB52D5"/>
    <w:rsid w:val="06F74F86"/>
    <w:rsid w:val="07351E35"/>
    <w:rsid w:val="073A569E"/>
    <w:rsid w:val="076C4269"/>
    <w:rsid w:val="076F3599"/>
    <w:rsid w:val="07D16F07"/>
    <w:rsid w:val="08000695"/>
    <w:rsid w:val="080C0DE8"/>
    <w:rsid w:val="082149F0"/>
    <w:rsid w:val="08316AA1"/>
    <w:rsid w:val="08415460"/>
    <w:rsid w:val="085D7896"/>
    <w:rsid w:val="08840611"/>
    <w:rsid w:val="08A74FB5"/>
    <w:rsid w:val="08F17FDE"/>
    <w:rsid w:val="092E4F0C"/>
    <w:rsid w:val="09BC1744"/>
    <w:rsid w:val="09D771D4"/>
    <w:rsid w:val="0A40746F"/>
    <w:rsid w:val="0A6631B9"/>
    <w:rsid w:val="0A6716F2"/>
    <w:rsid w:val="0A6C0360"/>
    <w:rsid w:val="0AE154BC"/>
    <w:rsid w:val="0AF65BAA"/>
    <w:rsid w:val="0AFA5DE6"/>
    <w:rsid w:val="0B0022A0"/>
    <w:rsid w:val="0B0E4E77"/>
    <w:rsid w:val="0B310B66"/>
    <w:rsid w:val="0B724225"/>
    <w:rsid w:val="0BB80D2C"/>
    <w:rsid w:val="0BD76D33"/>
    <w:rsid w:val="0C2801BA"/>
    <w:rsid w:val="0C286919"/>
    <w:rsid w:val="0CB55D16"/>
    <w:rsid w:val="0CB657C6"/>
    <w:rsid w:val="0CBF0B1F"/>
    <w:rsid w:val="0CF32576"/>
    <w:rsid w:val="0CF54541"/>
    <w:rsid w:val="0CF85DDF"/>
    <w:rsid w:val="0D605732"/>
    <w:rsid w:val="0D933D59"/>
    <w:rsid w:val="0D995C1B"/>
    <w:rsid w:val="0DAE2941"/>
    <w:rsid w:val="0E6877C9"/>
    <w:rsid w:val="0E73440E"/>
    <w:rsid w:val="0E7D4279"/>
    <w:rsid w:val="0E8D620E"/>
    <w:rsid w:val="0E981627"/>
    <w:rsid w:val="0EA27136"/>
    <w:rsid w:val="0EBB5316"/>
    <w:rsid w:val="0EC95AAB"/>
    <w:rsid w:val="0EDA1DA1"/>
    <w:rsid w:val="0F1B7208"/>
    <w:rsid w:val="0F1E54F9"/>
    <w:rsid w:val="0F205179"/>
    <w:rsid w:val="0F2F5A0A"/>
    <w:rsid w:val="0F3E4AFC"/>
    <w:rsid w:val="0F5F3EF3"/>
    <w:rsid w:val="0F8E2A2A"/>
    <w:rsid w:val="0F9222C6"/>
    <w:rsid w:val="0FB9440B"/>
    <w:rsid w:val="0FEB39D9"/>
    <w:rsid w:val="102F1D27"/>
    <w:rsid w:val="1045133B"/>
    <w:rsid w:val="105C48D7"/>
    <w:rsid w:val="10AB4F16"/>
    <w:rsid w:val="10AC13BA"/>
    <w:rsid w:val="10DB1C9F"/>
    <w:rsid w:val="10FB5E9E"/>
    <w:rsid w:val="11007AFF"/>
    <w:rsid w:val="11390774"/>
    <w:rsid w:val="114333A1"/>
    <w:rsid w:val="119A3908"/>
    <w:rsid w:val="11BA7B07"/>
    <w:rsid w:val="12064343"/>
    <w:rsid w:val="123C051C"/>
    <w:rsid w:val="1288550F"/>
    <w:rsid w:val="12A460C1"/>
    <w:rsid w:val="12B7251B"/>
    <w:rsid w:val="13233FA4"/>
    <w:rsid w:val="13280AA0"/>
    <w:rsid w:val="13392CAD"/>
    <w:rsid w:val="133B4C77"/>
    <w:rsid w:val="133D277A"/>
    <w:rsid w:val="133E0E6F"/>
    <w:rsid w:val="135C3BCF"/>
    <w:rsid w:val="13605B3B"/>
    <w:rsid w:val="137F4B64"/>
    <w:rsid w:val="139C19AE"/>
    <w:rsid w:val="13AA7707"/>
    <w:rsid w:val="13C44C6D"/>
    <w:rsid w:val="13CA1E68"/>
    <w:rsid w:val="13DD5D2E"/>
    <w:rsid w:val="14096B23"/>
    <w:rsid w:val="141554C8"/>
    <w:rsid w:val="141D2312"/>
    <w:rsid w:val="144C07BE"/>
    <w:rsid w:val="14751297"/>
    <w:rsid w:val="14802C1D"/>
    <w:rsid w:val="14A01236"/>
    <w:rsid w:val="14C17ED5"/>
    <w:rsid w:val="14CD56AD"/>
    <w:rsid w:val="14D4798A"/>
    <w:rsid w:val="14E05AD6"/>
    <w:rsid w:val="14FB1132"/>
    <w:rsid w:val="152D239E"/>
    <w:rsid w:val="153E3C3B"/>
    <w:rsid w:val="154F67B8"/>
    <w:rsid w:val="157306F8"/>
    <w:rsid w:val="15932B49"/>
    <w:rsid w:val="159B7C4F"/>
    <w:rsid w:val="15AA3487"/>
    <w:rsid w:val="15B66837"/>
    <w:rsid w:val="15C52D87"/>
    <w:rsid w:val="15CC5523"/>
    <w:rsid w:val="15D849FF"/>
    <w:rsid w:val="15DA6411"/>
    <w:rsid w:val="16331C36"/>
    <w:rsid w:val="163F4A7E"/>
    <w:rsid w:val="165D4F05"/>
    <w:rsid w:val="16832BBD"/>
    <w:rsid w:val="16C60CFC"/>
    <w:rsid w:val="16C64858"/>
    <w:rsid w:val="16CC523F"/>
    <w:rsid w:val="16E92044"/>
    <w:rsid w:val="16F21AF1"/>
    <w:rsid w:val="16F92E7F"/>
    <w:rsid w:val="174C7453"/>
    <w:rsid w:val="176802D7"/>
    <w:rsid w:val="17716EB9"/>
    <w:rsid w:val="177F00CF"/>
    <w:rsid w:val="178060DE"/>
    <w:rsid w:val="17982698"/>
    <w:rsid w:val="17B63B9B"/>
    <w:rsid w:val="17C849A7"/>
    <w:rsid w:val="17E458DD"/>
    <w:rsid w:val="17F6116D"/>
    <w:rsid w:val="182A1B90"/>
    <w:rsid w:val="183A54FD"/>
    <w:rsid w:val="18422604"/>
    <w:rsid w:val="18511085"/>
    <w:rsid w:val="185C36C6"/>
    <w:rsid w:val="185F3DD1"/>
    <w:rsid w:val="186802BC"/>
    <w:rsid w:val="187A1D9E"/>
    <w:rsid w:val="187E2872"/>
    <w:rsid w:val="18934C0E"/>
    <w:rsid w:val="18DF02BC"/>
    <w:rsid w:val="19215BDC"/>
    <w:rsid w:val="192166BD"/>
    <w:rsid w:val="192D0BBE"/>
    <w:rsid w:val="1937087B"/>
    <w:rsid w:val="196B5C44"/>
    <w:rsid w:val="1980213D"/>
    <w:rsid w:val="19831126"/>
    <w:rsid w:val="19B412DF"/>
    <w:rsid w:val="19CB52B6"/>
    <w:rsid w:val="19F33BB6"/>
    <w:rsid w:val="1A183B50"/>
    <w:rsid w:val="1A1B465B"/>
    <w:rsid w:val="1A4E2830"/>
    <w:rsid w:val="1A756CC1"/>
    <w:rsid w:val="1A900B59"/>
    <w:rsid w:val="1ABF39A0"/>
    <w:rsid w:val="1B162736"/>
    <w:rsid w:val="1B171B26"/>
    <w:rsid w:val="1B2B1D84"/>
    <w:rsid w:val="1B2D1349"/>
    <w:rsid w:val="1B684130"/>
    <w:rsid w:val="1B8F54BD"/>
    <w:rsid w:val="1BD9502D"/>
    <w:rsid w:val="1BE91714"/>
    <w:rsid w:val="1BFE4A94"/>
    <w:rsid w:val="1C1523D1"/>
    <w:rsid w:val="1C4A1A87"/>
    <w:rsid w:val="1C782A98"/>
    <w:rsid w:val="1CBB4733"/>
    <w:rsid w:val="1CD346B4"/>
    <w:rsid w:val="1D0D0583"/>
    <w:rsid w:val="1D13456F"/>
    <w:rsid w:val="1D2633F0"/>
    <w:rsid w:val="1D496968"/>
    <w:rsid w:val="1D545578"/>
    <w:rsid w:val="1D9762A6"/>
    <w:rsid w:val="1DE82C1C"/>
    <w:rsid w:val="1E21051B"/>
    <w:rsid w:val="1E27531B"/>
    <w:rsid w:val="1E2A05A2"/>
    <w:rsid w:val="1E9331F6"/>
    <w:rsid w:val="1E9B1C91"/>
    <w:rsid w:val="1EBD633A"/>
    <w:rsid w:val="1EDE4548"/>
    <w:rsid w:val="1EE61F3B"/>
    <w:rsid w:val="1F0028D1"/>
    <w:rsid w:val="1F1F6936"/>
    <w:rsid w:val="1F262B56"/>
    <w:rsid w:val="1F394761"/>
    <w:rsid w:val="1F83778A"/>
    <w:rsid w:val="1FCF53A4"/>
    <w:rsid w:val="200C3C23"/>
    <w:rsid w:val="20115428"/>
    <w:rsid w:val="204D5FEA"/>
    <w:rsid w:val="208539D6"/>
    <w:rsid w:val="20BB11A5"/>
    <w:rsid w:val="20E35484"/>
    <w:rsid w:val="20F10CA9"/>
    <w:rsid w:val="212E5E92"/>
    <w:rsid w:val="21353FAA"/>
    <w:rsid w:val="21463165"/>
    <w:rsid w:val="21795DD8"/>
    <w:rsid w:val="21867A08"/>
    <w:rsid w:val="218B501C"/>
    <w:rsid w:val="21A67760"/>
    <w:rsid w:val="21B207FA"/>
    <w:rsid w:val="21CD2A4F"/>
    <w:rsid w:val="21CF5ACF"/>
    <w:rsid w:val="21DC7625"/>
    <w:rsid w:val="221559B0"/>
    <w:rsid w:val="22162B37"/>
    <w:rsid w:val="221C1D24"/>
    <w:rsid w:val="2221772E"/>
    <w:rsid w:val="22244B28"/>
    <w:rsid w:val="225D0766"/>
    <w:rsid w:val="22635EAC"/>
    <w:rsid w:val="22B3482A"/>
    <w:rsid w:val="22BB723B"/>
    <w:rsid w:val="22C02DD1"/>
    <w:rsid w:val="22CB0398"/>
    <w:rsid w:val="22EA1CD0"/>
    <w:rsid w:val="22FE4C9E"/>
    <w:rsid w:val="230F39BA"/>
    <w:rsid w:val="232B0864"/>
    <w:rsid w:val="234D33B5"/>
    <w:rsid w:val="234E6301"/>
    <w:rsid w:val="236023B6"/>
    <w:rsid w:val="23621DAC"/>
    <w:rsid w:val="23696C97"/>
    <w:rsid w:val="237A70F6"/>
    <w:rsid w:val="23AB3753"/>
    <w:rsid w:val="23B5012E"/>
    <w:rsid w:val="241832FC"/>
    <w:rsid w:val="244D0366"/>
    <w:rsid w:val="24562742"/>
    <w:rsid w:val="24926448"/>
    <w:rsid w:val="24B41987"/>
    <w:rsid w:val="24BB79C6"/>
    <w:rsid w:val="24E8350B"/>
    <w:rsid w:val="24EF141E"/>
    <w:rsid w:val="24F42ED8"/>
    <w:rsid w:val="255A0F8D"/>
    <w:rsid w:val="25791349"/>
    <w:rsid w:val="257F6C45"/>
    <w:rsid w:val="2601765A"/>
    <w:rsid w:val="266B71CA"/>
    <w:rsid w:val="26A83F7A"/>
    <w:rsid w:val="27315D1D"/>
    <w:rsid w:val="273D42E3"/>
    <w:rsid w:val="27693709"/>
    <w:rsid w:val="27A23469"/>
    <w:rsid w:val="27A46372"/>
    <w:rsid w:val="27AF30E6"/>
    <w:rsid w:val="27E21561"/>
    <w:rsid w:val="282615FA"/>
    <w:rsid w:val="286650B3"/>
    <w:rsid w:val="286C6F77"/>
    <w:rsid w:val="2885273C"/>
    <w:rsid w:val="2895052E"/>
    <w:rsid w:val="289B1FE8"/>
    <w:rsid w:val="28B766F6"/>
    <w:rsid w:val="28E97F17"/>
    <w:rsid w:val="292813A2"/>
    <w:rsid w:val="293358C4"/>
    <w:rsid w:val="297665B1"/>
    <w:rsid w:val="297B7724"/>
    <w:rsid w:val="29802F8C"/>
    <w:rsid w:val="29B669AE"/>
    <w:rsid w:val="2A1927A2"/>
    <w:rsid w:val="2A3D0E7D"/>
    <w:rsid w:val="2A46446D"/>
    <w:rsid w:val="2A713442"/>
    <w:rsid w:val="2A81031B"/>
    <w:rsid w:val="2A8F792B"/>
    <w:rsid w:val="2AAB228B"/>
    <w:rsid w:val="2ABE5B1A"/>
    <w:rsid w:val="2ACE00E4"/>
    <w:rsid w:val="2AD76BDC"/>
    <w:rsid w:val="2AEC0472"/>
    <w:rsid w:val="2B0310C3"/>
    <w:rsid w:val="2B1A4D1A"/>
    <w:rsid w:val="2B230073"/>
    <w:rsid w:val="2B285689"/>
    <w:rsid w:val="2B364258"/>
    <w:rsid w:val="2B376855"/>
    <w:rsid w:val="2B3869FB"/>
    <w:rsid w:val="2B741F5F"/>
    <w:rsid w:val="2B797C93"/>
    <w:rsid w:val="2B85324D"/>
    <w:rsid w:val="2BA02EDA"/>
    <w:rsid w:val="2BB03572"/>
    <w:rsid w:val="2BC202E1"/>
    <w:rsid w:val="2BCC070B"/>
    <w:rsid w:val="2BCE74A7"/>
    <w:rsid w:val="2BED6AEE"/>
    <w:rsid w:val="2BEE593E"/>
    <w:rsid w:val="2BF13CCD"/>
    <w:rsid w:val="2C5B55EB"/>
    <w:rsid w:val="2CA11ADB"/>
    <w:rsid w:val="2CC14D50"/>
    <w:rsid w:val="2CD94E8D"/>
    <w:rsid w:val="2CF2794B"/>
    <w:rsid w:val="2CF80CFB"/>
    <w:rsid w:val="2D39175C"/>
    <w:rsid w:val="2D4D13D7"/>
    <w:rsid w:val="2D74105A"/>
    <w:rsid w:val="2D962D7E"/>
    <w:rsid w:val="2D986AF6"/>
    <w:rsid w:val="2DB04B6F"/>
    <w:rsid w:val="2DD93479"/>
    <w:rsid w:val="2DE31A25"/>
    <w:rsid w:val="2E140163"/>
    <w:rsid w:val="2E1A39AF"/>
    <w:rsid w:val="2E586286"/>
    <w:rsid w:val="2EE04211"/>
    <w:rsid w:val="2EEA0D4B"/>
    <w:rsid w:val="2F087CAC"/>
    <w:rsid w:val="2F1228D8"/>
    <w:rsid w:val="2F1D51F6"/>
    <w:rsid w:val="2F262F41"/>
    <w:rsid w:val="2F3B49F0"/>
    <w:rsid w:val="2F546A4D"/>
    <w:rsid w:val="2F6078A4"/>
    <w:rsid w:val="2F8A2159"/>
    <w:rsid w:val="2F9C489C"/>
    <w:rsid w:val="2FA07901"/>
    <w:rsid w:val="2FBE036A"/>
    <w:rsid w:val="2FC242FE"/>
    <w:rsid w:val="2FC33BD3"/>
    <w:rsid w:val="2FC67A85"/>
    <w:rsid w:val="2FFB15BE"/>
    <w:rsid w:val="30073ABF"/>
    <w:rsid w:val="30183F1E"/>
    <w:rsid w:val="301A5EE8"/>
    <w:rsid w:val="302E3CED"/>
    <w:rsid w:val="3045283A"/>
    <w:rsid w:val="30514F10"/>
    <w:rsid w:val="306C14C6"/>
    <w:rsid w:val="308415B4"/>
    <w:rsid w:val="30BF02A8"/>
    <w:rsid w:val="30C3584C"/>
    <w:rsid w:val="30DD2A72"/>
    <w:rsid w:val="30EB1633"/>
    <w:rsid w:val="30F6510D"/>
    <w:rsid w:val="312720AD"/>
    <w:rsid w:val="31796C3F"/>
    <w:rsid w:val="318B6972"/>
    <w:rsid w:val="320D1002"/>
    <w:rsid w:val="322F60DF"/>
    <w:rsid w:val="32377041"/>
    <w:rsid w:val="32625925"/>
    <w:rsid w:val="32747406"/>
    <w:rsid w:val="328F6E83"/>
    <w:rsid w:val="329A7D64"/>
    <w:rsid w:val="32B06690"/>
    <w:rsid w:val="32B53CA7"/>
    <w:rsid w:val="32B73E06"/>
    <w:rsid w:val="32BB71AA"/>
    <w:rsid w:val="32BF42E1"/>
    <w:rsid w:val="32C12A0D"/>
    <w:rsid w:val="32D305D1"/>
    <w:rsid w:val="32D81743"/>
    <w:rsid w:val="32E409DE"/>
    <w:rsid w:val="330242E5"/>
    <w:rsid w:val="3308545A"/>
    <w:rsid w:val="33150BE9"/>
    <w:rsid w:val="3328091C"/>
    <w:rsid w:val="338B4A07"/>
    <w:rsid w:val="338E53F8"/>
    <w:rsid w:val="33DA14EB"/>
    <w:rsid w:val="33E13A0E"/>
    <w:rsid w:val="34052A0C"/>
    <w:rsid w:val="340F037E"/>
    <w:rsid w:val="3411315F"/>
    <w:rsid w:val="347436ED"/>
    <w:rsid w:val="34761214"/>
    <w:rsid w:val="347D07F4"/>
    <w:rsid w:val="34B85CD0"/>
    <w:rsid w:val="34CE54F3"/>
    <w:rsid w:val="34E61A2F"/>
    <w:rsid w:val="34EE524E"/>
    <w:rsid w:val="35111E45"/>
    <w:rsid w:val="355527EC"/>
    <w:rsid w:val="35690E42"/>
    <w:rsid w:val="357C4F4F"/>
    <w:rsid w:val="35CB1129"/>
    <w:rsid w:val="35D703D8"/>
    <w:rsid w:val="35E87EEF"/>
    <w:rsid w:val="35F47491"/>
    <w:rsid w:val="361C51A2"/>
    <w:rsid w:val="361E641D"/>
    <w:rsid w:val="365D2ED0"/>
    <w:rsid w:val="367E0853"/>
    <w:rsid w:val="369167D9"/>
    <w:rsid w:val="36A361D1"/>
    <w:rsid w:val="36AA789A"/>
    <w:rsid w:val="36C546D4"/>
    <w:rsid w:val="374A66EF"/>
    <w:rsid w:val="37517D16"/>
    <w:rsid w:val="37531CE0"/>
    <w:rsid w:val="3760154E"/>
    <w:rsid w:val="37896FC1"/>
    <w:rsid w:val="378F58A4"/>
    <w:rsid w:val="37B22EAA"/>
    <w:rsid w:val="37C33F68"/>
    <w:rsid w:val="385366D3"/>
    <w:rsid w:val="385F275A"/>
    <w:rsid w:val="386D78F8"/>
    <w:rsid w:val="38BD7A52"/>
    <w:rsid w:val="38F640DE"/>
    <w:rsid w:val="39017807"/>
    <w:rsid w:val="39403976"/>
    <w:rsid w:val="394A0EC1"/>
    <w:rsid w:val="398443D3"/>
    <w:rsid w:val="39B86B9C"/>
    <w:rsid w:val="39BE097C"/>
    <w:rsid w:val="39C60BC1"/>
    <w:rsid w:val="39E76710"/>
    <w:rsid w:val="39EC2F95"/>
    <w:rsid w:val="3A594B0B"/>
    <w:rsid w:val="3A600D8D"/>
    <w:rsid w:val="3A8F73F4"/>
    <w:rsid w:val="3AA82343"/>
    <w:rsid w:val="3AC3717D"/>
    <w:rsid w:val="3AD06868"/>
    <w:rsid w:val="3AE710BD"/>
    <w:rsid w:val="3AEE244B"/>
    <w:rsid w:val="3AF13CEA"/>
    <w:rsid w:val="3B0C5D64"/>
    <w:rsid w:val="3B4F27BE"/>
    <w:rsid w:val="3B6E160F"/>
    <w:rsid w:val="3B81017B"/>
    <w:rsid w:val="3B96663F"/>
    <w:rsid w:val="3B971E28"/>
    <w:rsid w:val="3BBD0278"/>
    <w:rsid w:val="3BBD1E1E"/>
    <w:rsid w:val="3BF517E5"/>
    <w:rsid w:val="3C0E2679"/>
    <w:rsid w:val="3C123F18"/>
    <w:rsid w:val="3C177780"/>
    <w:rsid w:val="3C483AA3"/>
    <w:rsid w:val="3C5F2530"/>
    <w:rsid w:val="3C6127A9"/>
    <w:rsid w:val="3C7613D4"/>
    <w:rsid w:val="3C991F43"/>
    <w:rsid w:val="3C9C7C85"/>
    <w:rsid w:val="3CA60EB7"/>
    <w:rsid w:val="3CB86DF2"/>
    <w:rsid w:val="3CF03B2D"/>
    <w:rsid w:val="3D0F7AD8"/>
    <w:rsid w:val="3D3B749E"/>
    <w:rsid w:val="3D6F7148"/>
    <w:rsid w:val="3D7801D0"/>
    <w:rsid w:val="3E19492B"/>
    <w:rsid w:val="3E35213F"/>
    <w:rsid w:val="3E5A7DF8"/>
    <w:rsid w:val="3E88226F"/>
    <w:rsid w:val="3E94330A"/>
    <w:rsid w:val="3E9876AB"/>
    <w:rsid w:val="3EA80B63"/>
    <w:rsid w:val="3EC12500"/>
    <w:rsid w:val="3EDC1176"/>
    <w:rsid w:val="3F0F1FBD"/>
    <w:rsid w:val="3F1157CD"/>
    <w:rsid w:val="3F294E7B"/>
    <w:rsid w:val="3F3348D1"/>
    <w:rsid w:val="3F36616F"/>
    <w:rsid w:val="3F4C5993"/>
    <w:rsid w:val="3F75355D"/>
    <w:rsid w:val="3F88629F"/>
    <w:rsid w:val="3F887C4F"/>
    <w:rsid w:val="3F917849"/>
    <w:rsid w:val="3F936526"/>
    <w:rsid w:val="3FB87DDA"/>
    <w:rsid w:val="3FC627FB"/>
    <w:rsid w:val="403F72A5"/>
    <w:rsid w:val="404C551E"/>
    <w:rsid w:val="4089175F"/>
    <w:rsid w:val="40A91259"/>
    <w:rsid w:val="417E3FAB"/>
    <w:rsid w:val="41AC44C7"/>
    <w:rsid w:val="41F43F27"/>
    <w:rsid w:val="42022339"/>
    <w:rsid w:val="42026C2E"/>
    <w:rsid w:val="421718DA"/>
    <w:rsid w:val="4246443A"/>
    <w:rsid w:val="42725710"/>
    <w:rsid w:val="42BF46CD"/>
    <w:rsid w:val="42CB4E20"/>
    <w:rsid w:val="42CD0D4B"/>
    <w:rsid w:val="43947BBB"/>
    <w:rsid w:val="43A85705"/>
    <w:rsid w:val="43C26008"/>
    <w:rsid w:val="43DE0B83"/>
    <w:rsid w:val="43F95829"/>
    <w:rsid w:val="440B3EE6"/>
    <w:rsid w:val="44197D57"/>
    <w:rsid w:val="441A20EA"/>
    <w:rsid w:val="441A7E0D"/>
    <w:rsid w:val="444C3FF6"/>
    <w:rsid w:val="446B0669"/>
    <w:rsid w:val="44906321"/>
    <w:rsid w:val="44B13B32"/>
    <w:rsid w:val="44B244EA"/>
    <w:rsid w:val="452151CC"/>
    <w:rsid w:val="452E2A75"/>
    <w:rsid w:val="4550785F"/>
    <w:rsid w:val="455E1F7C"/>
    <w:rsid w:val="45704A09"/>
    <w:rsid w:val="458B6AE9"/>
    <w:rsid w:val="45C30031"/>
    <w:rsid w:val="460743C1"/>
    <w:rsid w:val="4646666F"/>
    <w:rsid w:val="469B0FAE"/>
    <w:rsid w:val="469C7200"/>
    <w:rsid w:val="46A56C5A"/>
    <w:rsid w:val="46C52171"/>
    <w:rsid w:val="46D324F5"/>
    <w:rsid w:val="46DF70EC"/>
    <w:rsid w:val="46F10BCE"/>
    <w:rsid w:val="470B1C8F"/>
    <w:rsid w:val="471A0124"/>
    <w:rsid w:val="472C7AD0"/>
    <w:rsid w:val="47392CA0"/>
    <w:rsid w:val="47501D98"/>
    <w:rsid w:val="475630E3"/>
    <w:rsid w:val="475A2C17"/>
    <w:rsid w:val="476F79AB"/>
    <w:rsid w:val="47770A9F"/>
    <w:rsid w:val="47906638"/>
    <w:rsid w:val="47946CDD"/>
    <w:rsid w:val="47A31EE7"/>
    <w:rsid w:val="47B70069"/>
    <w:rsid w:val="47B71E17"/>
    <w:rsid w:val="47C90257"/>
    <w:rsid w:val="47CF7161"/>
    <w:rsid w:val="47EB6190"/>
    <w:rsid w:val="48137327"/>
    <w:rsid w:val="48221986"/>
    <w:rsid w:val="4823225B"/>
    <w:rsid w:val="485B27A2"/>
    <w:rsid w:val="48654451"/>
    <w:rsid w:val="486755EB"/>
    <w:rsid w:val="48AC1250"/>
    <w:rsid w:val="48BD345D"/>
    <w:rsid w:val="48CB5B7A"/>
    <w:rsid w:val="48D22F2E"/>
    <w:rsid w:val="48D569F9"/>
    <w:rsid w:val="48FA32DD"/>
    <w:rsid w:val="491F2383"/>
    <w:rsid w:val="49282FCC"/>
    <w:rsid w:val="497A134E"/>
    <w:rsid w:val="49902920"/>
    <w:rsid w:val="499F0DB5"/>
    <w:rsid w:val="49AF724A"/>
    <w:rsid w:val="49B87F36"/>
    <w:rsid w:val="49CF669A"/>
    <w:rsid w:val="49F44C5D"/>
    <w:rsid w:val="4A244C3F"/>
    <w:rsid w:val="4A286FFC"/>
    <w:rsid w:val="4A563B69"/>
    <w:rsid w:val="4A5B4CDC"/>
    <w:rsid w:val="4A5D0A54"/>
    <w:rsid w:val="4A5E2A1E"/>
    <w:rsid w:val="4A8555A9"/>
    <w:rsid w:val="4A930919"/>
    <w:rsid w:val="4A9804CE"/>
    <w:rsid w:val="4AB034AB"/>
    <w:rsid w:val="4AB34B18"/>
    <w:rsid w:val="4AC94D68"/>
    <w:rsid w:val="4ACD6045"/>
    <w:rsid w:val="4AD52CE0"/>
    <w:rsid w:val="4ADD1B95"/>
    <w:rsid w:val="4AEE3DA2"/>
    <w:rsid w:val="4AF40C8C"/>
    <w:rsid w:val="4B010B05"/>
    <w:rsid w:val="4B1C090F"/>
    <w:rsid w:val="4B3701E6"/>
    <w:rsid w:val="4B5D397A"/>
    <w:rsid w:val="4B5D6832"/>
    <w:rsid w:val="4BA426B2"/>
    <w:rsid w:val="4BB072A9"/>
    <w:rsid w:val="4C106794"/>
    <w:rsid w:val="4CEA3DF8"/>
    <w:rsid w:val="4CF5766A"/>
    <w:rsid w:val="4CFD5F79"/>
    <w:rsid w:val="4D300AF1"/>
    <w:rsid w:val="4D331F40"/>
    <w:rsid w:val="4D3605CB"/>
    <w:rsid w:val="4D814A59"/>
    <w:rsid w:val="4D8C1650"/>
    <w:rsid w:val="4DA055A6"/>
    <w:rsid w:val="4DBE5C1B"/>
    <w:rsid w:val="4DBF1A26"/>
    <w:rsid w:val="4DE90EB2"/>
    <w:rsid w:val="4E3E10AE"/>
    <w:rsid w:val="4E61488B"/>
    <w:rsid w:val="4E9B7D9D"/>
    <w:rsid w:val="4E9C3B15"/>
    <w:rsid w:val="4EA07161"/>
    <w:rsid w:val="4EB15812"/>
    <w:rsid w:val="4ED27537"/>
    <w:rsid w:val="4F254080"/>
    <w:rsid w:val="4F432980"/>
    <w:rsid w:val="4F4620BA"/>
    <w:rsid w:val="4F555977"/>
    <w:rsid w:val="4F5607EC"/>
    <w:rsid w:val="4FA113E3"/>
    <w:rsid w:val="4FFF2824"/>
    <w:rsid w:val="500B71A4"/>
    <w:rsid w:val="502E69EF"/>
    <w:rsid w:val="503C5CFC"/>
    <w:rsid w:val="504306EC"/>
    <w:rsid w:val="505622BB"/>
    <w:rsid w:val="507C1E50"/>
    <w:rsid w:val="50A3118B"/>
    <w:rsid w:val="50D650BC"/>
    <w:rsid w:val="510A705E"/>
    <w:rsid w:val="5117221A"/>
    <w:rsid w:val="514F4E6E"/>
    <w:rsid w:val="516A1CA8"/>
    <w:rsid w:val="51823496"/>
    <w:rsid w:val="51874608"/>
    <w:rsid w:val="51D33CF1"/>
    <w:rsid w:val="51DF61F2"/>
    <w:rsid w:val="51E90DED"/>
    <w:rsid w:val="51EB103B"/>
    <w:rsid w:val="51F37EF0"/>
    <w:rsid w:val="52195BA8"/>
    <w:rsid w:val="5224454D"/>
    <w:rsid w:val="522B716E"/>
    <w:rsid w:val="52314F89"/>
    <w:rsid w:val="5245109E"/>
    <w:rsid w:val="52554706"/>
    <w:rsid w:val="52B130D1"/>
    <w:rsid w:val="52B551A5"/>
    <w:rsid w:val="52C06024"/>
    <w:rsid w:val="52CC08C8"/>
    <w:rsid w:val="534A1D91"/>
    <w:rsid w:val="53642E53"/>
    <w:rsid w:val="537B019D"/>
    <w:rsid w:val="538345FB"/>
    <w:rsid w:val="538E1C7E"/>
    <w:rsid w:val="53982AFD"/>
    <w:rsid w:val="53993858"/>
    <w:rsid w:val="539B01A9"/>
    <w:rsid w:val="53DD6A5D"/>
    <w:rsid w:val="53E73A84"/>
    <w:rsid w:val="53F73CC7"/>
    <w:rsid w:val="53F97C37"/>
    <w:rsid w:val="5449029B"/>
    <w:rsid w:val="544B4013"/>
    <w:rsid w:val="54F93A6F"/>
    <w:rsid w:val="55207C15"/>
    <w:rsid w:val="554051FA"/>
    <w:rsid w:val="55572544"/>
    <w:rsid w:val="55624A5B"/>
    <w:rsid w:val="5587107B"/>
    <w:rsid w:val="55937A20"/>
    <w:rsid w:val="55990DAE"/>
    <w:rsid w:val="55C00DCF"/>
    <w:rsid w:val="55CC4CE0"/>
    <w:rsid w:val="562B1266"/>
    <w:rsid w:val="566969D2"/>
    <w:rsid w:val="567C0C5D"/>
    <w:rsid w:val="56B32934"/>
    <w:rsid w:val="57106E4E"/>
    <w:rsid w:val="57174680"/>
    <w:rsid w:val="572F5526"/>
    <w:rsid w:val="573B036F"/>
    <w:rsid w:val="575C02E5"/>
    <w:rsid w:val="576A03E9"/>
    <w:rsid w:val="578147DD"/>
    <w:rsid w:val="57A474A5"/>
    <w:rsid w:val="57C71C02"/>
    <w:rsid w:val="57E57F14"/>
    <w:rsid w:val="57E66869"/>
    <w:rsid w:val="57FF6B31"/>
    <w:rsid w:val="58044C05"/>
    <w:rsid w:val="580C2769"/>
    <w:rsid w:val="580D4B64"/>
    <w:rsid w:val="5838665C"/>
    <w:rsid w:val="58660F97"/>
    <w:rsid w:val="586D09FC"/>
    <w:rsid w:val="58956C97"/>
    <w:rsid w:val="58A40F94"/>
    <w:rsid w:val="58CE59D8"/>
    <w:rsid w:val="58CF11A3"/>
    <w:rsid w:val="5959432D"/>
    <w:rsid w:val="595C45CC"/>
    <w:rsid w:val="599F42A2"/>
    <w:rsid w:val="59A55FE0"/>
    <w:rsid w:val="59B63CDD"/>
    <w:rsid w:val="59FB5B93"/>
    <w:rsid w:val="5A1804F3"/>
    <w:rsid w:val="5A315A59"/>
    <w:rsid w:val="5A4067D2"/>
    <w:rsid w:val="5A537461"/>
    <w:rsid w:val="5A8C6E0D"/>
    <w:rsid w:val="5A972811"/>
    <w:rsid w:val="5AA12AF6"/>
    <w:rsid w:val="5AAB25CA"/>
    <w:rsid w:val="5AAC50E0"/>
    <w:rsid w:val="5ABE7051"/>
    <w:rsid w:val="5ACE5056"/>
    <w:rsid w:val="5AD16543"/>
    <w:rsid w:val="5AD92379"/>
    <w:rsid w:val="5B03178A"/>
    <w:rsid w:val="5B266C40"/>
    <w:rsid w:val="5B370E4D"/>
    <w:rsid w:val="5B9938B6"/>
    <w:rsid w:val="5BE22FB3"/>
    <w:rsid w:val="5C341831"/>
    <w:rsid w:val="5C9D48B8"/>
    <w:rsid w:val="5CBE17E8"/>
    <w:rsid w:val="5CC04E72"/>
    <w:rsid w:val="5D026560"/>
    <w:rsid w:val="5D10417A"/>
    <w:rsid w:val="5D452DF5"/>
    <w:rsid w:val="5D755C5D"/>
    <w:rsid w:val="5D9F2CDA"/>
    <w:rsid w:val="5DA90FAB"/>
    <w:rsid w:val="5DB20C5F"/>
    <w:rsid w:val="5DD07337"/>
    <w:rsid w:val="5DD559A5"/>
    <w:rsid w:val="5DF03535"/>
    <w:rsid w:val="5E521731"/>
    <w:rsid w:val="5E744166"/>
    <w:rsid w:val="5E84084D"/>
    <w:rsid w:val="5E8E5228"/>
    <w:rsid w:val="5E9434BE"/>
    <w:rsid w:val="5EA3509D"/>
    <w:rsid w:val="5EBD5B0D"/>
    <w:rsid w:val="5EF86B45"/>
    <w:rsid w:val="5F320B59"/>
    <w:rsid w:val="5F3A53B0"/>
    <w:rsid w:val="5F7C1524"/>
    <w:rsid w:val="5FA66962"/>
    <w:rsid w:val="5FAF5212"/>
    <w:rsid w:val="5FC15189"/>
    <w:rsid w:val="5FC8476A"/>
    <w:rsid w:val="5FD4310E"/>
    <w:rsid w:val="5FD650D9"/>
    <w:rsid w:val="5FF27A39"/>
    <w:rsid w:val="5FF7504F"/>
    <w:rsid w:val="60344652"/>
    <w:rsid w:val="60430294"/>
    <w:rsid w:val="604A1623"/>
    <w:rsid w:val="604D2EC1"/>
    <w:rsid w:val="604D3502"/>
    <w:rsid w:val="604E10BD"/>
    <w:rsid w:val="6089495F"/>
    <w:rsid w:val="60A70823"/>
    <w:rsid w:val="60AC6B22"/>
    <w:rsid w:val="60EA5B24"/>
    <w:rsid w:val="6142679E"/>
    <w:rsid w:val="61573FF7"/>
    <w:rsid w:val="616109D2"/>
    <w:rsid w:val="61B76844"/>
    <w:rsid w:val="61B80D8C"/>
    <w:rsid w:val="61CF6026"/>
    <w:rsid w:val="620C1C83"/>
    <w:rsid w:val="6239194F"/>
    <w:rsid w:val="62483940"/>
    <w:rsid w:val="626A7D5A"/>
    <w:rsid w:val="62831868"/>
    <w:rsid w:val="628C3CE6"/>
    <w:rsid w:val="629772A1"/>
    <w:rsid w:val="62C84A81"/>
    <w:rsid w:val="634B3CB9"/>
    <w:rsid w:val="63696264"/>
    <w:rsid w:val="637F0ADE"/>
    <w:rsid w:val="643E58FA"/>
    <w:rsid w:val="64507A64"/>
    <w:rsid w:val="64656A2B"/>
    <w:rsid w:val="64852C29"/>
    <w:rsid w:val="648C220A"/>
    <w:rsid w:val="64947310"/>
    <w:rsid w:val="64A357A5"/>
    <w:rsid w:val="64E8140A"/>
    <w:rsid w:val="6502427A"/>
    <w:rsid w:val="651C569A"/>
    <w:rsid w:val="655B270F"/>
    <w:rsid w:val="656C5B97"/>
    <w:rsid w:val="65BB7B8B"/>
    <w:rsid w:val="65CD6F3F"/>
    <w:rsid w:val="65CE0600"/>
    <w:rsid w:val="661324B7"/>
    <w:rsid w:val="665578FF"/>
    <w:rsid w:val="666F2245"/>
    <w:rsid w:val="669453A6"/>
    <w:rsid w:val="66A852F5"/>
    <w:rsid w:val="66AD6467"/>
    <w:rsid w:val="66E4496D"/>
    <w:rsid w:val="66ED54CE"/>
    <w:rsid w:val="672524A2"/>
    <w:rsid w:val="67424E02"/>
    <w:rsid w:val="67615074"/>
    <w:rsid w:val="677156E7"/>
    <w:rsid w:val="6779703B"/>
    <w:rsid w:val="67A55390"/>
    <w:rsid w:val="67AC212D"/>
    <w:rsid w:val="67B216C7"/>
    <w:rsid w:val="67C1666E"/>
    <w:rsid w:val="6806079B"/>
    <w:rsid w:val="681A7B2C"/>
    <w:rsid w:val="683227FE"/>
    <w:rsid w:val="68442DFB"/>
    <w:rsid w:val="68615828"/>
    <w:rsid w:val="68683DE7"/>
    <w:rsid w:val="68723B13"/>
    <w:rsid w:val="688240E9"/>
    <w:rsid w:val="68EF2D67"/>
    <w:rsid w:val="69036813"/>
    <w:rsid w:val="69194288"/>
    <w:rsid w:val="693764BC"/>
    <w:rsid w:val="6949691B"/>
    <w:rsid w:val="69724444"/>
    <w:rsid w:val="69936754"/>
    <w:rsid w:val="69F30635"/>
    <w:rsid w:val="6A024D1C"/>
    <w:rsid w:val="6A1707C7"/>
    <w:rsid w:val="6A4B28AA"/>
    <w:rsid w:val="6A5424B9"/>
    <w:rsid w:val="6A554E4C"/>
    <w:rsid w:val="6AB22834"/>
    <w:rsid w:val="6AB9362D"/>
    <w:rsid w:val="6ACB7742"/>
    <w:rsid w:val="6AEC241B"/>
    <w:rsid w:val="6AF723A7"/>
    <w:rsid w:val="6AFD1D62"/>
    <w:rsid w:val="6AFE0987"/>
    <w:rsid w:val="6B166CD1"/>
    <w:rsid w:val="6B6A0DCB"/>
    <w:rsid w:val="6B932501"/>
    <w:rsid w:val="6BAF67DE"/>
    <w:rsid w:val="6BBF2659"/>
    <w:rsid w:val="6BF60044"/>
    <w:rsid w:val="6C042FCD"/>
    <w:rsid w:val="6C182ED1"/>
    <w:rsid w:val="6C1A634D"/>
    <w:rsid w:val="6C517895"/>
    <w:rsid w:val="6C951E77"/>
    <w:rsid w:val="6CDE3780"/>
    <w:rsid w:val="6CE93F71"/>
    <w:rsid w:val="6CF272CA"/>
    <w:rsid w:val="6CF625AC"/>
    <w:rsid w:val="6CFA1CDB"/>
    <w:rsid w:val="6CFC6731"/>
    <w:rsid w:val="6D08105F"/>
    <w:rsid w:val="6D154D66"/>
    <w:rsid w:val="6D464F20"/>
    <w:rsid w:val="6D821C9F"/>
    <w:rsid w:val="6DA34120"/>
    <w:rsid w:val="6DC42A14"/>
    <w:rsid w:val="6DC615E8"/>
    <w:rsid w:val="6DD8026E"/>
    <w:rsid w:val="6DD90074"/>
    <w:rsid w:val="6DEE33AC"/>
    <w:rsid w:val="6DF20BCA"/>
    <w:rsid w:val="6E1374F8"/>
    <w:rsid w:val="6E146DCC"/>
    <w:rsid w:val="6E300BBD"/>
    <w:rsid w:val="6E337B9A"/>
    <w:rsid w:val="6E5A3800"/>
    <w:rsid w:val="6E74460B"/>
    <w:rsid w:val="6EB56815"/>
    <w:rsid w:val="6EBA3E17"/>
    <w:rsid w:val="6ED924EF"/>
    <w:rsid w:val="6EEA6705"/>
    <w:rsid w:val="6EEF6F36"/>
    <w:rsid w:val="6EF07839"/>
    <w:rsid w:val="6F00098A"/>
    <w:rsid w:val="6F174DC6"/>
    <w:rsid w:val="6F2673B9"/>
    <w:rsid w:val="6F394D3C"/>
    <w:rsid w:val="6F677833"/>
    <w:rsid w:val="6F6C459D"/>
    <w:rsid w:val="6FE25F9A"/>
    <w:rsid w:val="6FE769C0"/>
    <w:rsid w:val="6FF1340C"/>
    <w:rsid w:val="6FFA58DA"/>
    <w:rsid w:val="701B0414"/>
    <w:rsid w:val="701E3F32"/>
    <w:rsid w:val="70957B36"/>
    <w:rsid w:val="70D72A5F"/>
    <w:rsid w:val="70E80619"/>
    <w:rsid w:val="7141612A"/>
    <w:rsid w:val="71744751"/>
    <w:rsid w:val="71D1098B"/>
    <w:rsid w:val="71D379C1"/>
    <w:rsid w:val="71FD4747"/>
    <w:rsid w:val="72451C4A"/>
    <w:rsid w:val="724F4877"/>
    <w:rsid w:val="726712B8"/>
    <w:rsid w:val="726F6CC7"/>
    <w:rsid w:val="728E539F"/>
    <w:rsid w:val="7298446F"/>
    <w:rsid w:val="729D0C65"/>
    <w:rsid w:val="729E46B1"/>
    <w:rsid w:val="72B55050"/>
    <w:rsid w:val="72D336FA"/>
    <w:rsid w:val="72EE22E1"/>
    <w:rsid w:val="730E04B9"/>
    <w:rsid w:val="732C6966"/>
    <w:rsid w:val="73700F48"/>
    <w:rsid w:val="73820D8E"/>
    <w:rsid w:val="73E443B4"/>
    <w:rsid w:val="73E47CE2"/>
    <w:rsid w:val="7463335E"/>
    <w:rsid w:val="746C5BB4"/>
    <w:rsid w:val="7483315C"/>
    <w:rsid w:val="748A603A"/>
    <w:rsid w:val="74C552BF"/>
    <w:rsid w:val="74EB6AD9"/>
    <w:rsid w:val="74EF5F37"/>
    <w:rsid w:val="74FC0CE6"/>
    <w:rsid w:val="74FE1728"/>
    <w:rsid w:val="75260C91"/>
    <w:rsid w:val="75347C5E"/>
    <w:rsid w:val="75371D1E"/>
    <w:rsid w:val="75834F63"/>
    <w:rsid w:val="75C90C9C"/>
    <w:rsid w:val="75CD4719"/>
    <w:rsid w:val="760439A8"/>
    <w:rsid w:val="762941A2"/>
    <w:rsid w:val="76342701"/>
    <w:rsid w:val="76345393"/>
    <w:rsid w:val="768A4CDF"/>
    <w:rsid w:val="76CD1EF5"/>
    <w:rsid w:val="76CE66B2"/>
    <w:rsid w:val="76DA5057"/>
    <w:rsid w:val="76EC08E6"/>
    <w:rsid w:val="770A2150"/>
    <w:rsid w:val="77421282"/>
    <w:rsid w:val="77586ECB"/>
    <w:rsid w:val="777933A4"/>
    <w:rsid w:val="77855B80"/>
    <w:rsid w:val="77EE5092"/>
    <w:rsid w:val="77F03E6F"/>
    <w:rsid w:val="77F205C7"/>
    <w:rsid w:val="77FE796C"/>
    <w:rsid w:val="780F5CDE"/>
    <w:rsid w:val="781F4CEB"/>
    <w:rsid w:val="782D565A"/>
    <w:rsid w:val="783267CC"/>
    <w:rsid w:val="78336561"/>
    <w:rsid w:val="785726D7"/>
    <w:rsid w:val="79090999"/>
    <w:rsid w:val="79277A2D"/>
    <w:rsid w:val="79654CA0"/>
    <w:rsid w:val="798B17CB"/>
    <w:rsid w:val="79975481"/>
    <w:rsid w:val="79AC00AE"/>
    <w:rsid w:val="79AC0800"/>
    <w:rsid w:val="79CD0EA3"/>
    <w:rsid w:val="79DD09BA"/>
    <w:rsid w:val="7A0A61FA"/>
    <w:rsid w:val="7A0B3779"/>
    <w:rsid w:val="7A24483B"/>
    <w:rsid w:val="7A2465E9"/>
    <w:rsid w:val="7A2B63E0"/>
    <w:rsid w:val="7A4A24F3"/>
    <w:rsid w:val="7A505630"/>
    <w:rsid w:val="7A943974"/>
    <w:rsid w:val="7AEA5B51"/>
    <w:rsid w:val="7AFF2BC3"/>
    <w:rsid w:val="7B046B46"/>
    <w:rsid w:val="7B116B6D"/>
    <w:rsid w:val="7B6F1AE6"/>
    <w:rsid w:val="7B8F030B"/>
    <w:rsid w:val="7B931C78"/>
    <w:rsid w:val="7BA90E03"/>
    <w:rsid w:val="7BEF1322"/>
    <w:rsid w:val="7C030BAC"/>
    <w:rsid w:val="7C605FFE"/>
    <w:rsid w:val="7C6A2867"/>
    <w:rsid w:val="7C736FC7"/>
    <w:rsid w:val="7C7575D0"/>
    <w:rsid w:val="7C8F2245"/>
    <w:rsid w:val="7C972F41"/>
    <w:rsid w:val="7CBB76D8"/>
    <w:rsid w:val="7CCA791B"/>
    <w:rsid w:val="7CE83493"/>
    <w:rsid w:val="7D0273F1"/>
    <w:rsid w:val="7D0D2AD0"/>
    <w:rsid w:val="7D1E1A15"/>
    <w:rsid w:val="7D32101D"/>
    <w:rsid w:val="7D567401"/>
    <w:rsid w:val="7D7B6E68"/>
    <w:rsid w:val="7D9A18AA"/>
    <w:rsid w:val="7DAC5273"/>
    <w:rsid w:val="7DC600E3"/>
    <w:rsid w:val="7DDD367E"/>
    <w:rsid w:val="7DEF0124"/>
    <w:rsid w:val="7E327526"/>
    <w:rsid w:val="7E5849D9"/>
    <w:rsid w:val="7E730D4D"/>
    <w:rsid w:val="7ED01D98"/>
    <w:rsid w:val="7F076063"/>
    <w:rsid w:val="7F2552DD"/>
    <w:rsid w:val="7F392B36"/>
    <w:rsid w:val="7F413799"/>
    <w:rsid w:val="7F6672E9"/>
    <w:rsid w:val="7F765B38"/>
    <w:rsid w:val="7F86304D"/>
    <w:rsid w:val="7F963AE5"/>
    <w:rsid w:val="7F9C388A"/>
    <w:rsid w:val="7FD0349B"/>
    <w:rsid w:val="7FF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 w:val="0"/>
      <w:keepLines w:val="0"/>
      <w:kinsoku w:val="0"/>
      <w:overflowPunct w:val="0"/>
      <w:autoSpaceDE w:val="0"/>
      <w:autoSpaceDN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35"/>
    <w:unhideWhenUsed/>
    <w:qFormat/>
    <w:uiPriority w:val="0"/>
    <w:pPr>
      <w:keepNext w:val="0"/>
      <w:keepLines w:val="0"/>
      <w:kinsoku w:val="0"/>
      <w:overflowPunct w:val="0"/>
      <w:autoSpaceDE w:val="0"/>
      <w:autoSpaceDN w:val="0"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34"/>
    <w:unhideWhenUsed/>
    <w:qFormat/>
    <w:uiPriority w:val="0"/>
    <w:pPr>
      <w:keepNext w:val="0"/>
      <w:keepLines w:val="0"/>
      <w:kinsoku w:val="0"/>
      <w:overflowPunct w:val="0"/>
      <w:autoSpaceDE w:val="0"/>
      <w:autoSpaceDN w:val="0"/>
      <w:spacing w:beforeLines="0" w:beforeAutospacing="0" w:afterLines="0" w:afterAutospacing="0" w:line="560" w:lineRule="exact"/>
      <w:outlineLvl w:val="2"/>
    </w:pPr>
    <w:rPr>
      <w:rFonts w:eastAsia="楷体"/>
    </w:rPr>
  </w:style>
  <w:style w:type="paragraph" w:styleId="5">
    <w:name w:val="heading 4"/>
    <w:basedOn w:val="1"/>
    <w:next w:val="1"/>
    <w:link w:val="75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/>
      <w:b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7"/>
    <w:qFormat/>
    <w:uiPriority w:val="0"/>
    <w:pPr>
      <w:widowControl/>
      <w:suppressAutoHyphens w:val="0"/>
      <w:bidi w:val="0"/>
      <w:spacing w:beforeLines="0" w:beforeAutospacing="0" w:afterLines="58" w:afterAutospacing="0" w:line="240" w:lineRule="auto"/>
      <w:jc w:val="both"/>
    </w:pPr>
    <w:rPr>
      <w:rFonts w:ascii="等线" w:hAnsi="等线" w:cs="等线" w:eastAsiaTheme="minorEastAsia"/>
      <w:color w:val="auto"/>
      <w:kern w:val="0"/>
      <w:sz w:val="21"/>
      <w:szCs w:val="21"/>
      <w:lang w:val="en-US" w:eastAsia="zh-CN" w:bidi="hi-IN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Title"/>
    <w:basedOn w:val="1"/>
    <w:qFormat/>
    <w:uiPriority w:val="0"/>
    <w:pPr>
      <w:spacing w:beforeAutospacing="0" w:afterAutospacing="0" w:line="600" w:lineRule="exact"/>
      <w:ind w:firstLine="880" w:firstLineChars="200"/>
      <w:jc w:val="both"/>
      <w:outlineLvl w:val="0"/>
    </w:pPr>
    <w:rPr>
      <w:rFonts w:ascii="仿宋" w:hAnsi="仿宋" w:cs="方正小标宋简体"/>
      <w:szCs w:val="44"/>
    </w:rPr>
  </w:style>
  <w:style w:type="paragraph" w:styleId="16">
    <w:name w:val="Body Text First Indent"/>
    <w:basedOn w:val="6"/>
    <w:qFormat/>
    <w:uiPriority w:val="0"/>
    <w:pPr>
      <w:spacing w:after="0" w:line="560" w:lineRule="exact"/>
      <w:ind w:firstLine="721"/>
    </w:pPr>
    <w:rPr>
      <w:rFonts w:eastAsia="仿宋_GB2312"/>
      <w:sz w:val="32"/>
    </w:rPr>
  </w:style>
  <w:style w:type="paragraph" w:styleId="17">
    <w:name w:val="Body Text First Indent 2"/>
    <w:basedOn w:val="1"/>
    <w:qFormat/>
    <w:uiPriority w:val="0"/>
    <w:pPr>
      <w:widowControl w:val="0"/>
      <w:spacing w:before="0" w:after="0" w:line="540" w:lineRule="exact"/>
      <w:ind w:left="0" w:right="0" w:firstLine="42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table" w:styleId="19">
    <w:name w:val="Table Grid"/>
    <w:basedOn w:val="1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qFormat/>
    <w:uiPriority w:val="0"/>
    <w:rPr>
      <w:color w:val="576B95"/>
      <w:u w:val="none"/>
    </w:rPr>
  </w:style>
  <w:style w:type="character" w:styleId="24">
    <w:name w:val="Emphasis"/>
    <w:basedOn w:val="20"/>
    <w:qFormat/>
    <w:uiPriority w:val="0"/>
  </w:style>
  <w:style w:type="character" w:styleId="25">
    <w:name w:val="HTML Definition"/>
    <w:basedOn w:val="20"/>
    <w:qFormat/>
    <w:uiPriority w:val="0"/>
    <w:rPr>
      <w:i/>
      <w:iCs/>
    </w:rPr>
  </w:style>
  <w:style w:type="character" w:styleId="26">
    <w:name w:val="HTML Acronym"/>
    <w:basedOn w:val="20"/>
    <w:qFormat/>
    <w:uiPriority w:val="0"/>
  </w:style>
  <w:style w:type="character" w:styleId="27">
    <w:name w:val="HTML Variable"/>
    <w:basedOn w:val="20"/>
    <w:qFormat/>
    <w:uiPriority w:val="0"/>
  </w:style>
  <w:style w:type="character" w:styleId="28">
    <w:name w:val="Hyperlink"/>
    <w:basedOn w:val="20"/>
    <w:qFormat/>
    <w:uiPriority w:val="0"/>
    <w:rPr>
      <w:color w:val="576B95"/>
      <w:u w:val="none"/>
    </w:rPr>
  </w:style>
  <w:style w:type="character" w:styleId="29">
    <w:name w:val="HTML Code"/>
    <w:basedOn w:val="2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30">
    <w:name w:val="HTML Cite"/>
    <w:basedOn w:val="20"/>
    <w:qFormat/>
    <w:uiPriority w:val="0"/>
  </w:style>
  <w:style w:type="character" w:styleId="31">
    <w:name w:val="HTML Keyboard"/>
    <w:basedOn w:val="2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32">
    <w:name w:val="HTML Sample"/>
    <w:basedOn w:val="20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33">
    <w:name w:val="正文11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0"/>
      <w:sz w:val="20"/>
      <w:szCs w:val="20"/>
      <w:lang w:val="en-US" w:eastAsia="zh-CN" w:bidi="hi-IN"/>
    </w:rPr>
  </w:style>
  <w:style w:type="character" w:customStyle="1" w:styleId="34">
    <w:name w:val="标题 3 Char"/>
    <w:link w:val="4"/>
    <w:qFormat/>
    <w:uiPriority w:val="0"/>
    <w:rPr>
      <w:rFonts w:eastAsia="楷体"/>
    </w:rPr>
  </w:style>
  <w:style w:type="character" w:customStyle="1" w:styleId="35">
    <w:name w:val="标题 2 Char"/>
    <w:link w:val="3"/>
    <w:qFormat/>
    <w:uiPriority w:val="0"/>
    <w:rPr>
      <w:rFonts w:ascii="Arial" w:hAnsi="Arial" w:eastAsia="黑体"/>
    </w:rPr>
  </w:style>
  <w:style w:type="character" w:customStyle="1" w:styleId="3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37">
    <w:name w:val="页脚1"/>
    <w:basedOn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8">
    <w:name w:val="标题 111"/>
    <w:basedOn w:val="33"/>
    <w:next w:val="33"/>
    <w:qFormat/>
    <w:uiPriority w:val="0"/>
    <w:pPr>
      <w:keepNext/>
      <w:keepLines/>
      <w:spacing w:line="576" w:lineRule="auto"/>
      <w:jc w:val="both"/>
      <w:outlineLvl w:val="0"/>
    </w:pPr>
    <w:rPr>
      <w:rFonts w:ascii="Calibri" w:hAnsi="Calibri" w:eastAsia="等线" w:cs="Times New Roman"/>
      <w:b/>
      <w:sz w:val="44"/>
      <w:szCs w:val="24"/>
    </w:rPr>
  </w:style>
  <w:style w:type="paragraph" w:customStyle="1" w:styleId="39">
    <w:name w:val="正文1"/>
    <w:qFormat/>
    <w:uiPriority w:val="0"/>
    <w:pPr>
      <w:widowControl w:val="0"/>
      <w:suppressAutoHyphens w:val="0"/>
      <w:kinsoku/>
      <w:overflowPunct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0"/>
      <w:sz w:val="20"/>
      <w:szCs w:val="20"/>
      <w:lang w:val="en-US" w:eastAsia="zh-CN" w:bidi="hi-IN"/>
    </w:rPr>
  </w:style>
  <w:style w:type="paragraph" w:customStyle="1" w:styleId="40">
    <w:name w:val="正文11"/>
    <w:qFormat/>
    <w:uiPriority w:val="0"/>
    <w:pPr>
      <w:widowControl w:val="0"/>
      <w:suppressAutoHyphens w:val="0"/>
      <w:kinsoku/>
      <w:overflowPunct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0"/>
      <w:sz w:val="20"/>
      <w:szCs w:val="20"/>
      <w:lang w:val="en-US" w:eastAsia="zh-CN" w:bidi="hi-IN"/>
    </w:rPr>
  </w:style>
  <w:style w:type="paragraph" w:customStyle="1" w:styleId="41">
    <w:name w:val="页眉1"/>
    <w:basedOn w:val="33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42">
    <w:name w:val="框架内容"/>
    <w:basedOn w:val="33"/>
    <w:qFormat/>
    <w:uiPriority w:val="0"/>
  </w:style>
  <w:style w:type="paragraph" w:customStyle="1" w:styleId="43">
    <w:name w:val="正文1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hi-IN"/>
    </w:rPr>
  </w:style>
  <w:style w:type="paragraph" w:customStyle="1" w:styleId="44">
    <w:name w:val="ql-block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5">
    <w:name w:val="ql-block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6">
    <w:name w:val="ql-block4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47">
    <w:name w:val="nub"/>
    <w:basedOn w:val="20"/>
    <w:qFormat/>
    <w:uiPriority w:val="0"/>
  </w:style>
  <w:style w:type="paragraph" w:styleId="48">
    <w:name w:val="List Paragraph"/>
    <w:basedOn w:val="1"/>
    <w:qFormat/>
    <w:uiPriority w:val="34"/>
    <w:pPr>
      <w:ind w:firstLine="420" w:firstLineChars="200"/>
    </w:pPr>
  </w:style>
  <w:style w:type="character" w:customStyle="1" w:styleId="49">
    <w:name w:val="yunting"/>
    <w:basedOn w:val="20"/>
    <w:qFormat/>
    <w:uiPriority w:val="0"/>
  </w:style>
  <w:style w:type="character" w:customStyle="1" w:styleId="50">
    <w:name w:val="tag"/>
    <w:basedOn w:val="20"/>
    <w:qFormat/>
    <w:uiPriority w:val="0"/>
    <w:rPr>
      <w:sz w:val="0"/>
      <w:szCs w:val="0"/>
    </w:rPr>
  </w:style>
  <w:style w:type="character" w:customStyle="1" w:styleId="51">
    <w:name w:val="tag1"/>
    <w:basedOn w:val="20"/>
    <w:qFormat/>
    <w:uiPriority w:val="0"/>
    <w:rPr>
      <w:sz w:val="0"/>
      <w:szCs w:val="0"/>
    </w:rPr>
  </w:style>
  <w:style w:type="character" w:customStyle="1" w:styleId="52">
    <w:name w:val="pic"/>
    <w:basedOn w:val="20"/>
    <w:qFormat/>
    <w:uiPriority w:val="0"/>
    <w:rPr>
      <w:sz w:val="0"/>
      <w:szCs w:val="0"/>
    </w:rPr>
  </w:style>
  <w:style w:type="paragraph" w:customStyle="1" w:styleId="53">
    <w:name w:val="contentfon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4">
    <w:name w:val="contentfont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5">
    <w:name w:val="contentfont4"/>
    <w:basedOn w:val="1"/>
    <w:qFormat/>
    <w:uiPriority w:val="0"/>
    <w:pPr>
      <w:pBdr>
        <w:left w:val="none" w:color="auto" w:sz="0" w:space="0"/>
        <w:right w:val="none" w:color="auto" w:sz="0" w:space="0"/>
      </w:pBdr>
      <w:jc w:val="both"/>
    </w:pPr>
    <w:rPr>
      <w:kern w:val="0"/>
      <w:lang w:val="en-US" w:eastAsia="zh-CN" w:bidi="ar"/>
    </w:rPr>
  </w:style>
  <w:style w:type="paragraph" w:customStyle="1" w:styleId="56">
    <w:name w:val="contentfont6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7">
    <w:name w:val="contentfont8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8">
    <w:name w:val="contentfont10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9">
    <w:name w:val="样式6"/>
    <w:basedOn w:val="2"/>
    <w:qFormat/>
    <w:uiPriority w:val="0"/>
    <w:pPr>
      <w:numPr>
        <w:ilvl w:val="0"/>
        <w:numId w:val="1"/>
      </w:numPr>
    </w:pPr>
  </w:style>
  <w:style w:type="paragraph" w:customStyle="1" w:styleId="60">
    <w:name w:val="Body text|1"/>
    <w:basedOn w:val="1"/>
    <w:qFormat/>
    <w:uiPriority w:val="0"/>
    <w:pPr>
      <w:spacing w:after="520" w:line="360" w:lineRule="auto"/>
      <w:ind w:firstLine="400"/>
    </w:pPr>
    <w:rPr>
      <w:rFonts w:ascii="宋体" w:hAnsi="宋体" w:eastAsia="宋体" w:cs="宋体"/>
      <w:color w:val="ADAFBC"/>
      <w:sz w:val="26"/>
      <w:szCs w:val="26"/>
      <w:lang w:val="zh-TW" w:eastAsia="zh-TW" w:bidi="zh-TW"/>
    </w:rPr>
  </w:style>
  <w:style w:type="paragraph" w:customStyle="1" w:styleId="61">
    <w:name w:val="Header or footer|2"/>
    <w:basedOn w:val="1"/>
    <w:qFormat/>
    <w:uiPriority w:val="0"/>
    <w:rPr>
      <w:sz w:val="20"/>
      <w:szCs w:val="20"/>
      <w:lang w:val="zh-CN"/>
    </w:rPr>
  </w:style>
  <w:style w:type="character" w:customStyle="1" w:styleId="62">
    <w:name w:val="datetime"/>
    <w:basedOn w:val="20"/>
    <w:qFormat/>
    <w:uiPriority w:val="0"/>
  </w:style>
  <w:style w:type="character" w:customStyle="1" w:styleId="63">
    <w:name w:val="datetime1"/>
    <w:basedOn w:val="20"/>
    <w:qFormat/>
    <w:uiPriority w:val="0"/>
  </w:style>
  <w:style w:type="character" w:customStyle="1" w:styleId="64">
    <w:name w:val="datetime2"/>
    <w:basedOn w:val="20"/>
    <w:qFormat/>
    <w:uiPriority w:val="0"/>
  </w:style>
  <w:style w:type="character" w:customStyle="1" w:styleId="65">
    <w:name w:val="datetime3"/>
    <w:basedOn w:val="20"/>
    <w:qFormat/>
    <w:uiPriority w:val="0"/>
  </w:style>
  <w:style w:type="character" w:customStyle="1" w:styleId="66">
    <w:name w:val="datetime4"/>
    <w:basedOn w:val="20"/>
    <w:qFormat/>
    <w:uiPriority w:val="0"/>
  </w:style>
  <w:style w:type="character" w:customStyle="1" w:styleId="67">
    <w:name w:val="datetime5"/>
    <w:basedOn w:val="20"/>
    <w:qFormat/>
    <w:uiPriority w:val="0"/>
  </w:style>
  <w:style w:type="character" w:customStyle="1" w:styleId="68">
    <w:name w:val="datetime6"/>
    <w:basedOn w:val="20"/>
    <w:qFormat/>
    <w:uiPriority w:val="0"/>
  </w:style>
  <w:style w:type="character" w:customStyle="1" w:styleId="69">
    <w:name w:val="datetime7"/>
    <w:basedOn w:val="20"/>
    <w:qFormat/>
    <w:uiPriority w:val="0"/>
  </w:style>
  <w:style w:type="character" w:customStyle="1" w:styleId="70">
    <w:name w:val="datetime8"/>
    <w:basedOn w:val="20"/>
    <w:qFormat/>
    <w:uiPriority w:val="0"/>
  </w:style>
  <w:style w:type="character" w:customStyle="1" w:styleId="71">
    <w:name w:val="datetime9"/>
    <w:basedOn w:val="20"/>
    <w:qFormat/>
    <w:uiPriority w:val="0"/>
  </w:style>
  <w:style w:type="character" w:customStyle="1" w:styleId="72">
    <w:name w:val="datetime10"/>
    <w:basedOn w:val="20"/>
    <w:qFormat/>
    <w:uiPriority w:val="0"/>
  </w:style>
  <w:style w:type="character" w:customStyle="1" w:styleId="73">
    <w:name w:val="datetime11"/>
    <w:basedOn w:val="20"/>
    <w:qFormat/>
    <w:uiPriority w:val="0"/>
  </w:style>
  <w:style w:type="paragraph" w:customStyle="1" w:styleId="74">
    <w:name w:val="18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  <w:style w:type="character" w:customStyle="1" w:styleId="75">
    <w:name w:val="标题 4 Char"/>
    <w:link w:val="5"/>
    <w:qFormat/>
    <w:uiPriority w:val="0"/>
    <w:rPr>
      <w:rFonts w:ascii="Times New Roman" w:hAnsi="Times New Roman"/>
      <w:b/>
    </w:rPr>
  </w:style>
  <w:style w:type="paragraph" w:customStyle="1" w:styleId="76">
    <w:name w:val="TOC 标题"/>
    <w:basedOn w:val="77"/>
    <w:next w:val="39"/>
    <w:qFormat/>
    <w:uiPriority w:val="0"/>
    <w:pPr>
      <w:widowControl/>
      <w:numPr>
        <w:ilvl w:val="0"/>
        <w:numId w:val="0"/>
      </w:numPr>
      <w:spacing w:line="276" w:lineRule="auto"/>
      <w:jc w:val="left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77">
    <w:name w:val="标题 11"/>
    <w:basedOn w:val="39"/>
    <w:next w:val="39"/>
    <w:qFormat/>
    <w:uiPriority w:val="0"/>
    <w:pPr>
      <w:keepNext/>
      <w:keepLines/>
      <w:spacing w:line="576" w:lineRule="auto"/>
      <w:outlineLvl w:val="0"/>
    </w:pPr>
    <w:rPr>
      <w:b/>
      <w:bCs/>
      <w:kern w:val="2"/>
      <w:sz w:val="44"/>
      <w:szCs w:val="44"/>
    </w:rPr>
  </w:style>
  <w:style w:type="paragraph" w:customStyle="1" w:styleId="78">
    <w:name w:val="目录 11"/>
    <w:basedOn w:val="39"/>
    <w:next w:val="39"/>
    <w:qFormat/>
    <w:uiPriority w:val="0"/>
    <w:pPr>
      <w:widowControl/>
      <w:tabs>
        <w:tab w:val="right" w:leader="dot" w:pos="9344"/>
      </w:tabs>
      <w:spacing w:line="276" w:lineRule="auto"/>
      <w:jc w:val="left"/>
    </w:pPr>
    <w:rPr>
      <w:rFonts w:ascii="Calibri" w:hAnsi="Calibri" w:cs="Calibri"/>
      <w:kern w:val="0"/>
      <w:sz w:val="24"/>
      <w:szCs w:val="22"/>
      <w:lang w:val="zh-CN" w:eastAsia="zh-CN"/>
    </w:rPr>
  </w:style>
  <w:style w:type="table" w:customStyle="1" w:styleId="7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0">
    <w:name w:val="正文文本1"/>
    <w:qFormat/>
    <w:uiPriority w:val="0"/>
    <w:pPr>
      <w:widowControl/>
      <w:suppressAutoHyphens w:val="0"/>
      <w:bidi w:val="0"/>
      <w:spacing w:beforeLines="0" w:beforeAutospacing="0" w:afterLines="0" w:afterAutospacing="0" w:line="240" w:lineRule="auto"/>
      <w:jc w:val="both"/>
    </w:pPr>
    <w:rPr>
      <w:rFonts w:ascii="等线" w:hAnsi="等线" w:eastAsia="等线" w:cs="等线"/>
      <w:color w:val="auto"/>
      <w:kern w:val="0"/>
      <w:sz w:val="21"/>
      <w:szCs w:val="21"/>
      <w:lang w:val="en-US" w:eastAsia="zh-CN" w:bidi="hi-IN"/>
    </w:rPr>
  </w:style>
  <w:style w:type="character" w:customStyle="1" w:styleId="81">
    <w:name w:val="页码1"/>
    <w:basedOn w:val="82"/>
    <w:qFormat/>
    <w:uiPriority w:val="0"/>
    <w:rPr>
      <w:rFonts w:cs="Times New Roman"/>
      <w:lang w:bidi="ar-SA"/>
    </w:rPr>
  </w:style>
  <w:style w:type="character" w:customStyle="1" w:styleId="82">
    <w:name w:val="默认段落字体1"/>
    <w:qFormat/>
    <w:uiPriority w:val="0"/>
  </w:style>
  <w:style w:type="paragraph" w:customStyle="1" w:styleId="83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4</TotalTime>
  <ScaleCrop>false</ScaleCrop>
  <LinksUpToDate>false</LinksUpToDate>
  <CharactersWithSpaces>331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2022-01-29T01:29:00Z</dcterms:created>
  <dc:creator>Administrator</dc:creator>
  <cp:lastModifiedBy>蚊子</cp:lastModifiedBy>
  <cp:lastPrinted>2023-09-01T02:12:00Z</cp:lastPrinted>
  <dcterms:modified xsi:type="dcterms:W3CDTF">2023-09-13T02:21:53Z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7A3622A98C4341FFB8FE347775887251_13</vt:lpwstr>
  </property>
</Properties>
</file>