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7C" w:rsidRDefault="007E2D7C" w:rsidP="007E2D7C">
      <w:pPr>
        <w:jc w:val="center"/>
        <w:rPr>
          <w:rFonts w:ascii="黑体" w:eastAsia="黑体" w:hAnsi="仿宋"/>
          <w:b/>
          <w:sz w:val="44"/>
          <w:szCs w:val="44"/>
        </w:rPr>
      </w:pPr>
      <w:r>
        <w:rPr>
          <w:rFonts w:ascii="黑体" w:eastAsia="黑体" w:hAnsi="仿宋" w:hint="eastAsia"/>
          <w:b/>
          <w:sz w:val="44"/>
          <w:szCs w:val="44"/>
        </w:rPr>
        <w:t>益阳明清古巷投资开发有限责任公司</w:t>
      </w:r>
    </w:p>
    <w:p w:rsidR="007E2D7C" w:rsidRDefault="007E2D7C" w:rsidP="007E2D7C">
      <w:pPr>
        <w:jc w:val="center"/>
        <w:rPr>
          <w:rFonts w:ascii="黑体" w:eastAsia="黑体" w:hAnsi="仿宋" w:hint="eastAsia"/>
          <w:b/>
          <w:sz w:val="44"/>
          <w:szCs w:val="44"/>
        </w:rPr>
      </w:pPr>
      <w:r>
        <w:rPr>
          <w:rFonts w:ascii="黑体" w:eastAsia="黑体" w:hAnsi="仿宋" w:hint="eastAsia"/>
          <w:b/>
          <w:sz w:val="44"/>
          <w:szCs w:val="44"/>
        </w:rPr>
        <w:t>职业经理人报名表</w:t>
      </w:r>
    </w:p>
    <w:p w:rsidR="007E2D7C" w:rsidRDefault="007E2D7C" w:rsidP="007E2D7C">
      <w:pPr>
        <w:ind w:right="388"/>
        <w:jc w:val="right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                                 报名序号：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7"/>
        <w:gridCol w:w="1178"/>
        <w:gridCol w:w="47"/>
        <w:gridCol w:w="1130"/>
        <w:gridCol w:w="1178"/>
        <w:gridCol w:w="1183"/>
        <w:gridCol w:w="1177"/>
        <w:gridCol w:w="7"/>
        <w:gridCol w:w="2058"/>
      </w:tblGrid>
      <w:tr w:rsidR="007E2D7C" w:rsidTr="007E2D7C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7E2D7C" w:rsidTr="007E2D7C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居住地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7C" w:rsidRDefault="007E2D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E2D7C" w:rsidTr="007E2D7C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7C" w:rsidRDefault="007E2D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E2D7C" w:rsidTr="007E2D7C">
        <w:trPr>
          <w:trHeight w:val="8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  <w:p w:rsidR="007E2D7C" w:rsidRDefault="007E2D7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（职业资格证）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2D7C" w:rsidTr="007E2D7C">
        <w:trPr>
          <w:cantSplit/>
          <w:trHeight w:val="87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2D7C" w:rsidTr="007E2D7C">
        <w:trPr>
          <w:trHeight w:val="688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报考职位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2D7C" w:rsidTr="007E2D7C">
        <w:trPr>
          <w:trHeight w:val="688"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2D7C" w:rsidTr="007E2D7C">
        <w:trPr>
          <w:trHeight w:val="29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2D7C" w:rsidTr="007E2D7C">
        <w:trPr>
          <w:trHeight w:val="2393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D7C" w:rsidRDefault="007E2D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与应聘岗位相关的实践经历或取得的成绩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D7C" w:rsidRDefault="007E2D7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E2D7C" w:rsidRDefault="007E2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E2D7C" w:rsidRDefault="007E2D7C" w:rsidP="007E2D7C">
      <w:pPr>
        <w:spacing w:line="360" w:lineRule="exact"/>
        <w:ind w:left="525" w:hangingChars="250" w:hanging="525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工作简历要填写到月，填写清楚职务变化的时间；籍贯、居住地填写到市（县）；</w:t>
      </w:r>
    </w:p>
    <w:p w:rsidR="007E2D7C" w:rsidRDefault="007E2D7C" w:rsidP="007E2D7C">
      <w:pPr>
        <w:spacing w:line="360" w:lineRule="exact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．考生须如实填写上述内容，填报虚假信息者，取消考试或聘用资格；</w:t>
      </w:r>
      <w:r>
        <w:rPr>
          <w:rFonts w:ascii="Times New Roman" w:hAnsi="Times New Roman"/>
          <w:szCs w:val="21"/>
        </w:rPr>
        <w:t>.</w:t>
      </w:r>
    </w:p>
    <w:p w:rsidR="007E2D7C" w:rsidRDefault="007E2D7C" w:rsidP="007E2D7C">
      <w:pPr>
        <w:widowControl/>
        <w:jc w:val="left"/>
      </w:pPr>
    </w:p>
    <w:p w:rsidR="0094529F" w:rsidRPr="007E2D7C" w:rsidRDefault="0094529F"/>
    <w:sectPr w:rsidR="0094529F" w:rsidRPr="007E2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9F" w:rsidRDefault="0094529F" w:rsidP="007E2D7C">
      <w:r>
        <w:separator/>
      </w:r>
    </w:p>
  </w:endnote>
  <w:endnote w:type="continuationSeparator" w:id="1">
    <w:p w:rsidR="0094529F" w:rsidRDefault="0094529F" w:rsidP="007E2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9F" w:rsidRDefault="0094529F" w:rsidP="007E2D7C">
      <w:r>
        <w:separator/>
      </w:r>
    </w:p>
  </w:footnote>
  <w:footnote w:type="continuationSeparator" w:id="1">
    <w:p w:rsidR="0094529F" w:rsidRDefault="0094529F" w:rsidP="007E2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D7C"/>
    <w:rsid w:val="007E2D7C"/>
    <w:rsid w:val="0094529F"/>
    <w:rsid w:val="00E5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2020-05-14T09:02:00Z</dcterms:created>
  <dcterms:modified xsi:type="dcterms:W3CDTF">2020-05-14T09:02:00Z</dcterms:modified>
</cp:coreProperties>
</file>